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15" w:rsidRPr="00373DF7" w:rsidRDefault="003A3D15" w:rsidP="003A3D15">
      <w:pPr>
        <w:jc w:val="center"/>
        <w:rPr>
          <w:b/>
          <w:sz w:val="28"/>
          <w:szCs w:val="28"/>
        </w:rPr>
      </w:pPr>
      <w:r w:rsidRPr="00373DF7">
        <w:rPr>
          <w:b/>
          <w:sz w:val="28"/>
          <w:szCs w:val="28"/>
        </w:rPr>
        <w:t>НАЦІОНАЛЬНА АКАДЕМІЯ НАУК УКРАЇНИ</w:t>
      </w:r>
    </w:p>
    <w:p w:rsidR="003A3D15" w:rsidRPr="00373DF7" w:rsidRDefault="003A3D15" w:rsidP="003A3D15">
      <w:pPr>
        <w:jc w:val="center"/>
        <w:rPr>
          <w:b/>
          <w:sz w:val="28"/>
          <w:szCs w:val="28"/>
        </w:rPr>
      </w:pPr>
      <w:r w:rsidRPr="00373DF7">
        <w:rPr>
          <w:b/>
          <w:sz w:val="28"/>
          <w:szCs w:val="28"/>
        </w:rPr>
        <w:t xml:space="preserve">ІНСТИТУТ </w:t>
      </w:r>
      <w:r>
        <w:rPr>
          <w:b/>
          <w:sz w:val="28"/>
          <w:szCs w:val="28"/>
        </w:rPr>
        <w:t xml:space="preserve">ФІЗИКИ </w:t>
      </w:r>
    </w:p>
    <w:p w:rsidR="003A3D15" w:rsidRPr="00373DF7" w:rsidRDefault="003A3D15" w:rsidP="003A3D15">
      <w:pPr>
        <w:jc w:val="center"/>
        <w:rPr>
          <w:b/>
        </w:rPr>
      </w:pPr>
    </w:p>
    <w:p w:rsidR="003A3D15" w:rsidRDefault="003A3D15" w:rsidP="003A3D15">
      <w:pPr>
        <w:jc w:val="center"/>
        <w:rPr>
          <w:b/>
        </w:rPr>
      </w:pPr>
    </w:p>
    <w:p w:rsidR="003A3D15" w:rsidRDefault="003A3D15" w:rsidP="003A3D15">
      <w:pPr>
        <w:spacing w:after="240"/>
        <w:ind w:left="5664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72"/>
        <w:gridCol w:w="4792"/>
      </w:tblGrid>
      <w:tr w:rsidR="003A3D15" w:rsidTr="005C0E54">
        <w:tc>
          <w:tcPr>
            <w:tcW w:w="4672" w:type="dxa"/>
          </w:tcPr>
          <w:p w:rsidR="003A3D15" w:rsidRDefault="003A3D15" w:rsidP="005C0E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Схвалено </w:t>
            </w:r>
          </w:p>
          <w:p w:rsidR="003A3D15" w:rsidRDefault="003A3D15" w:rsidP="005C0E54">
            <w:pPr>
              <w:ind w:right="6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Вченою радою Інституту фізики НАН України,  протокол  №__ </w:t>
            </w:r>
          </w:p>
          <w:p w:rsidR="003A3D15" w:rsidRDefault="003A3D15" w:rsidP="005C0E54">
            <w:pPr>
              <w:ind w:right="6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«__» ______2</w:t>
            </w:r>
            <w:r>
              <w:rPr>
                <w:sz w:val="28"/>
                <w:szCs w:val="28"/>
                <w:highlight w:val="white"/>
              </w:rPr>
              <w:t>02</w:t>
            </w:r>
            <w:r w:rsidR="005B21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року</w:t>
            </w:r>
          </w:p>
          <w:p w:rsidR="003A3D15" w:rsidRDefault="003A3D15" w:rsidP="005C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3A3D15" w:rsidRDefault="003A3D15" w:rsidP="005C0E54">
            <w:pPr>
              <w:ind w:firstLine="8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Затверджено</w:t>
            </w:r>
          </w:p>
          <w:p w:rsidR="003A3D15" w:rsidRDefault="003A3D15" w:rsidP="005C0E54">
            <w:pPr>
              <w:spacing w:before="120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вченої ради Інституту фізики НАН України, </w:t>
            </w:r>
          </w:p>
          <w:p w:rsidR="003A3D15" w:rsidRDefault="003A3D15" w:rsidP="005C0E54">
            <w:pPr>
              <w:spacing w:before="120"/>
              <w:ind w:firstLine="6"/>
              <w:rPr>
                <w:sz w:val="28"/>
                <w:szCs w:val="28"/>
              </w:rPr>
            </w:pPr>
            <w:r w:rsidRPr="00545BDF">
              <w:rPr>
                <w:sz w:val="28"/>
                <w:szCs w:val="28"/>
              </w:rPr>
              <w:t>член-кор. НАН України, д.ф.-</w:t>
            </w:r>
            <w:proofErr w:type="spellStart"/>
            <w:r w:rsidRPr="00545BDF">
              <w:rPr>
                <w:sz w:val="28"/>
                <w:szCs w:val="28"/>
              </w:rPr>
              <w:t>м.н</w:t>
            </w:r>
            <w:proofErr w:type="spellEnd"/>
            <w:r w:rsidRPr="00545B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A3D15" w:rsidRDefault="003A3D15" w:rsidP="005C0E54">
            <w:pPr>
              <w:spacing w:before="120"/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М. В</w:t>
            </w:r>
            <w:r w:rsidRPr="00DA46E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Бондар</w:t>
            </w:r>
          </w:p>
          <w:p w:rsidR="003A3D15" w:rsidRDefault="003A3D15" w:rsidP="005C0E54">
            <w:pPr>
              <w:spacing w:before="120"/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__ » _________________</w:t>
            </w:r>
          </w:p>
        </w:tc>
      </w:tr>
    </w:tbl>
    <w:p w:rsidR="003A3D15" w:rsidRDefault="003A3D15" w:rsidP="003A3D15">
      <w:pPr>
        <w:jc w:val="center"/>
        <w:rPr>
          <w:b/>
        </w:rPr>
      </w:pPr>
    </w:p>
    <w:p w:rsidR="003A3D15" w:rsidRPr="00373DF7" w:rsidRDefault="003A3D15" w:rsidP="003A3D15">
      <w:pPr>
        <w:jc w:val="center"/>
        <w:rPr>
          <w:b/>
        </w:rPr>
      </w:pPr>
    </w:p>
    <w:p w:rsidR="003A3D15" w:rsidRPr="00373DF7" w:rsidRDefault="003A3D15" w:rsidP="003A3D1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3A3D15" w:rsidRPr="00373DF7" w:rsidTr="005C0E54">
        <w:tc>
          <w:tcPr>
            <w:tcW w:w="5328" w:type="dxa"/>
            <w:shd w:val="clear" w:color="auto" w:fill="auto"/>
          </w:tcPr>
          <w:p w:rsidR="003A3D15" w:rsidRPr="00373DF7" w:rsidRDefault="003A3D15" w:rsidP="005C0E54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3A3D15" w:rsidRPr="00373DF7" w:rsidRDefault="003A3D15" w:rsidP="005C0E5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3A3D15" w:rsidRPr="00373DF7" w:rsidRDefault="003A3D15" w:rsidP="003A3D15">
      <w:pPr>
        <w:jc w:val="center"/>
        <w:rPr>
          <w:b/>
          <w:color w:val="FF0000"/>
        </w:rPr>
      </w:pPr>
    </w:p>
    <w:p w:rsidR="003A3D15" w:rsidRPr="00373DF7" w:rsidRDefault="003A3D15" w:rsidP="003A3D15"/>
    <w:p w:rsidR="003A3D15" w:rsidRPr="00373DF7" w:rsidRDefault="003A3D15" w:rsidP="003A3D15"/>
    <w:p w:rsidR="003A3D15" w:rsidRPr="00373DF7" w:rsidRDefault="003A3D15" w:rsidP="003A3D15"/>
    <w:p w:rsidR="003A3D15" w:rsidRDefault="007737A2" w:rsidP="007737A2">
      <w:pPr>
        <w:jc w:val="center"/>
        <w:rPr>
          <w:i/>
          <w:sz w:val="40"/>
          <w:szCs w:val="40"/>
        </w:rPr>
      </w:pPr>
      <w:r w:rsidRPr="007737A2">
        <w:rPr>
          <w:i/>
          <w:sz w:val="40"/>
          <w:szCs w:val="40"/>
        </w:rPr>
        <w:t>ПРОЄКТ</w:t>
      </w:r>
    </w:p>
    <w:p w:rsidR="007737A2" w:rsidRPr="007737A2" w:rsidRDefault="007737A2" w:rsidP="007737A2">
      <w:pPr>
        <w:jc w:val="center"/>
        <w:rPr>
          <w:i/>
          <w:sz w:val="40"/>
          <w:szCs w:val="40"/>
        </w:rPr>
      </w:pPr>
    </w:p>
    <w:p w:rsidR="003A3D15" w:rsidRPr="00373DF7" w:rsidRDefault="003A3D15" w:rsidP="003A3D15">
      <w:pPr>
        <w:tabs>
          <w:tab w:val="left" w:pos="4077"/>
        </w:tabs>
        <w:jc w:val="center"/>
        <w:rPr>
          <w:b/>
          <w:sz w:val="28"/>
          <w:szCs w:val="28"/>
        </w:rPr>
      </w:pPr>
      <w:r w:rsidRPr="00373DF7">
        <w:rPr>
          <w:b/>
          <w:sz w:val="28"/>
          <w:szCs w:val="28"/>
        </w:rPr>
        <w:t>ОСВІТНЬО-НАУКОВ</w:t>
      </w:r>
      <w:r w:rsidR="007737A2">
        <w:rPr>
          <w:b/>
          <w:sz w:val="28"/>
          <w:szCs w:val="28"/>
        </w:rPr>
        <w:t>ОЇ</w:t>
      </w:r>
      <w:bookmarkStart w:id="0" w:name="_GoBack"/>
      <w:bookmarkEnd w:id="0"/>
      <w:r w:rsidRPr="00373DF7">
        <w:rPr>
          <w:b/>
          <w:sz w:val="28"/>
          <w:szCs w:val="28"/>
        </w:rPr>
        <w:t xml:space="preserve"> ПРОГРАМ</w:t>
      </w:r>
      <w:r w:rsidR="007737A2">
        <w:rPr>
          <w:b/>
          <w:sz w:val="28"/>
          <w:szCs w:val="28"/>
        </w:rPr>
        <w:t>И</w:t>
      </w:r>
    </w:p>
    <w:p w:rsidR="003A3D15" w:rsidRPr="00E56263" w:rsidRDefault="003A3D15" w:rsidP="003A3D15">
      <w:pPr>
        <w:tabs>
          <w:tab w:val="left" w:pos="4077"/>
        </w:tabs>
        <w:jc w:val="center"/>
        <w:rPr>
          <w:b/>
          <w:i/>
          <w:iCs/>
          <w:sz w:val="32"/>
          <w:szCs w:val="32"/>
        </w:rPr>
      </w:pPr>
      <w:r w:rsidRPr="00E56263">
        <w:rPr>
          <w:b/>
          <w:i/>
          <w:iCs/>
          <w:sz w:val="32"/>
          <w:szCs w:val="32"/>
        </w:rPr>
        <w:t xml:space="preserve">Фізика </w:t>
      </w:r>
      <w:proofErr w:type="spellStart"/>
      <w:r w:rsidRPr="003A3D15">
        <w:rPr>
          <w:b/>
          <w:i/>
          <w:iCs/>
          <w:sz w:val="32"/>
          <w:szCs w:val="32"/>
          <w:lang w:val="ru-RU"/>
        </w:rPr>
        <w:t>конденсованого</w:t>
      </w:r>
      <w:proofErr w:type="spellEnd"/>
      <w:r w:rsidRPr="003A3D15">
        <w:rPr>
          <w:b/>
          <w:i/>
          <w:iCs/>
          <w:sz w:val="32"/>
          <w:szCs w:val="32"/>
          <w:lang w:val="ru-RU"/>
        </w:rPr>
        <w:t xml:space="preserve"> стану</w:t>
      </w:r>
      <w:r>
        <w:rPr>
          <w:b/>
          <w:i/>
          <w:iCs/>
          <w:sz w:val="32"/>
          <w:szCs w:val="32"/>
        </w:rPr>
        <w:t xml:space="preserve">, оптика і лазерна фізика, </w:t>
      </w:r>
      <w:proofErr w:type="spellStart"/>
      <w:r>
        <w:rPr>
          <w:b/>
          <w:i/>
          <w:iCs/>
          <w:sz w:val="32"/>
          <w:szCs w:val="32"/>
        </w:rPr>
        <w:t>нано</w:t>
      </w:r>
      <w:proofErr w:type="spellEnd"/>
      <w:r>
        <w:rPr>
          <w:b/>
          <w:i/>
          <w:iCs/>
          <w:sz w:val="32"/>
          <w:szCs w:val="32"/>
        </w:rPr>
        <w:t>- та біофізика</w:t>
      </w:r>
    </w:p>
    <w:p w:rsidR="007737A2" w:rsidRDefault="007737A2" w:rsidP="003A3D15">
      <w:pPr>
        <w:tabs>
          <w:tab w:val="left" w:pos="4077"/>
        </w:tabs>
        <w:jc w:val="center"/>
        <w:rPr>
          <w:b/>
          <w:i/>
          <w:sz w:val="32"/>
          <w:szCs w:val="32"/>
        </w:rPr>
      </w:pPr>
    </w:p>
    <w:p w:rsidR="003A3D15" w:rsidRDefault="007737A2" w:rsidP="003A3D15">
      <w:pPr>
        <w:tabs>
          <w:tab w:val="left" w:pos="4077"/>
        </w:tabs>
        <w:jc w:val="center"/>
        <w:rPr>
          <w:b/>
          <w:i/>
          <w:sz w:val="32"/>
          <w:szCs w:val="32"/>
        </w:rPr>
      </w:pPr>
      <w:r w:rsidRPr="007737A2">
        <w:rPr>
          <w:b/>
          <w:i/>
          <w:sz w:val="32"/>
          <w:szCs w:val="32"/>
        </w:rPr>
        <w:t>НА 2021-2022 НАВЧАЛЬНИЙ РІК</w:t>
      </w:r>
    </w:p>
    <w:p w:rsidR="007737A2" w:rsidRPr="007737A2" w:rsidRDefault="007737A2" w:rsidP="003A3D15">
      <w:pPr>
        <w:tabs>
          <w:tab w:val="left" w:pos="4077"/>
        </w:tabs>
        <w:jc w:val="center"/>
        <w:rPr>
          <w:b/>
          <w:i/>
          <w:sz w:val="32"/>
          <w:szCs w:val="32"/>
        </w:rPr>
      </w:pPr>
    </w:p>
    <w:p w:rsidR="003A3D15" w:rsidRPr="005D6B0F" w:rsidRDefault="003A3D15" w:rsidP="003A3D15">
      <w:pPr>
        <w:jc w:val="center"/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  <w:t xml:space="preserve">підготовки </w:t>
      </w:r>
      <w:r w:rsidRPr="005D6B0F">
        <w:rPr>
          <w:b/>
          <w:sz w:val="36"/>
          <w:szCs w:val="36"/>
          <w:highlight w:val="white"/>
        </w:rPr>
        <w:t>здобувачів третього (</w:t>
      </w:r>
      <w:proofErr w:type="spellStart"/>
      <w:r w:rsidRPr="005D6B0F">
        <w:rPr>
          <w:b/>
          <w:sz w:val="36"/>
          <w:szCs w:val="36"/>
          <w:highlight w:val="white"/>
        </w:rPr>
        <w:t>освітньо</w:t>
      </w:r>
      <w:proofErr w:type="spellEnd"/>
      <w:r w:rsidRPr="005D6B0F">
        <w:rPr>
          <w:b/>
          <w:sz w:val="36"/>
          <w:szCs w:val="36"/>
          <w:highlight w:val="white"/>
        </w:rPr>
        <w:t xml:space="preserve">-наукового) </w:t>
      </w:r>
    </w:p>
    <w:p w:rsidR="003A3D15" w:rsidRPr="005D6B0F" w:rsidRDefault="003A3D15" w:rsidP="003A3D15">
      <w:pPr>
        <w:jc w:val="center"/>
        <w:rPr>
          <w:b/>
          <w:sz w:val="36"/>
          <w:szCs w:val="36"/>
          <w:highlight w:val="white"/>
        </w:rPr>
      </w:pPr>
      <w:r w:rsidRPr="005D6B0F">
        <w:rPr>
          <w:b/>
          <w:sz w:val="36"/>
          <w:szCs w:val="36"/>
          <w:highlight w:val="white"/>
        </w:rPr>
        <w:t xml:space="preserve">рівня вищої освіти – доктора філософії </w:t>
      </w:r>
    </w:p>
    <w:p w:rsidR="003A3D15" w:rsidRPr="005D6B0F" w:rsidRDefault="003A3D15" w:rsidP="003A3D15">
      <w:pPr>
        <w:tabs>
          <w:tab w:val="left" w:pos="4077"/>
        </w:tabs>
        <w:spacing w:after="40"/>
        <w:jc w:val="center"/>
        <w:rPr>
          <w:b/>
          <w:sz w:val="36"/>
          <w:szCs w:val="36"/>
        </w:rPr>
      </w:pPr>
      <w:r w:rsidRPr="005D6B0F">
        <w:rPr>
          <w:b/>
          <w:sz w:val="36"/>
          <w:szCs w:val="36"/>
          <w:highlight w:val="white"/>
        </w:rPr>
        <w:t xml:space="preserve"> </w:t>
      </w:r>
      <w:r>
        <w:rPr>
          <w:b/>
          <w:sz w:val="36"/>
          <w:szCs w:val="36"/>
        </w:rPr>
        <w:t>г</w:t>
      </w:r>
      <w:r w:rsidRPr="005D6B0F">
        <w:rPr>
          <w:b/>
          <w:sz w:val="36"/>
          <w:szCs w:val="36"/>
        </w:rPr>
        <w:t xml:space="preserve">алузь знань 10 – </w:t>
      </w:r>
      <w:r>
        <w:rPr>
          <w:b/>
          <w:sz w:val="36"/>
          <w:szCs w:val="36"/>
        </w:rPr>
        <w:t>П</w:t>
      </w:r>
      <w:r w:rsidRPr="005D6B0F">
        <w:rPr>
          <w:b/>
          <w:sz w:val="36"/>
          <w:szCs w:val="36"/>
        </w:rPr>
        <w:t>риродничі науки</w:t>
      </w:r>
    </w:p>
    <w:p w:rsidR="003A3D15" w:rsidRDefault="003A3D15" w:rsidP="003A3D15">
      <w:pPr>
        <w:tabs>
          <w:tab w:val="left" w:pos="4077"/>
        </w:tabs>
        <w:spacing w:after="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5D6B0F">
        <w:rPr>
          <w:b/>
          <w:sz w:val="36"/>
          <w:szCs w:val="36"/>
        </w:rPr>
        <w:t>пеціальність</w:t>
      </w:r>
      <w:r>
        <w:rPr>
          <w:b/>
          <w:sz w:val="36"/>
          <w:szCs w:val="36"/>
        </w:rPr>
        <w:t xml:space="preserve"> </w:t>
      </w:r>
      <w:r w:rsidRPr="005D6B0F">
        <w:rPr>
          <w:b/>
          <w:sz w:val="36"/>
          <w:szCs w:val="36"/>
        </w:rPr>
        <w:t xml:space="preserve">104 – </w:t>
      </w:r>
      <w:r>
        <w:rPr>
          <w:b/>
          <w:sz w:val="36"/>
          <w:szCs w:val="36"/>
        </w:rPr>
        <w:t>Ф</w:t>
      </w:r>
      <w:r w:rsidRPr="005D6B0F">
        <w:rPr>
          <w:b/>
          <w:sz w:val="36"/>
          <w:szCs w:val="36"/>
        </w:rPr>
        <w:t>ізика та астрономія</w:t>
      </w:r>
    </w:p>
    <w:p w:rsidR="003A3D15" w:rsidRPr="00373DF7" w:rsidRDefault="003A3D15" w:rsidP="003A3D15">
      <w:pPr>
        <w:tabs>
          <w:tab w:val="left" w:pos="4077"/>
        </w:tabs>
      </w:pPr>
    </w:p>
    <w:p w:rsidR="003A3D15" w:rsidRPr="00373DF7" w:rsidRDefault="003A3D15" w:rsidP="003A3D15"/>
    <w:p w:rsidR="003A3D15" w:rsidRPr="00373DF7" w:rsidRDefault="003A3D15" w:rsidP="003A3D15"/>
    <w:p w:rsidR="003A3D15" w:rsidRDefault="003A3D15" w:rsidP="003A3D15"/>
    <w:p w:rsidR="003A3D15" w:rsidRDefault="003A3D15" w:rsidP="003A3D15"/>
    <w:p w:rsidR="003A3D15" w:rsidRDefault="003A3D15" w:rsidP="003A3D15"/>
    <w:p w:rsidR="003A3D15" w:rsidRDefault="003A3D15" w:rsidP="003A3D15"/>
    <w:p w:rsidR="003A3D15" w:rsidRPr="00373DF7" w:rsidRDefault="003A3D15" w:rsidP="003A3D15"/>
    <w:p w:rsidR="003A3D15" w:rsidRPr="00373DF7" w:rsidRDefault="003A3D15" w:rsidP="003A3D15"/>
    <w:p w:rsidR="003A3D15" w:rsidRPr="00373DF7" w:rsidRDefault="003A3D15" w:rsidP="003A3D15"/>
    <w:p w:rsidR="003A3D15" w:rsidRPr="00373DF7" w:rsidRDefault="003A3D15" w:rsidP="003A3D15">
      <w:pPr>
        <w:rPr>
          <w:color w:val="FF0000"/>
        </w:rPr>
      </w:pPr>
    </w:p>
    <w:p w:rsidR="003A3D15" w:rsidRPr="00373DF7" w:rsidRDefault="003A3D15" w:rsidP="003A3D15">
      <w:pPr>
        <w:rPr>
          <w:color w:val="FF0000"/>
        </w:rPr>
      </w:pPr>
    </w:p>
    <w:p w:rsidR="003A3D15" w:rsidRPr="00373DF7" w:rsidRDefault="003A3D15" w:rsidP="003A3D15">
      <w:pPr>
        <w:jc w:val="center"/>
        <w:rPr>
          <w:b/>
          <w:sz w:val="28"/>
          <w:szCs w:val="28"/>
        </w:rPr>
      </w:pPr>
      <w:r w:rsidRPr="00373DF7">
        <w:rPr>
          <w:b/>
          <w:sz w:val="28"/>
          <w:szCs w:val="28"/>
        </w:rPr>
        <w:t>КИЇВ – 20</w:t>
      </w:r>
      <w:r>
        <w:rPr>
          <w:b/>
          <w:sz w:val="28"/>
          <w:szCs w:val="28"/>
        </w:rPr>
        <w:t>2</w:t>
      </w:r>
      <w:r w:rsidR="00790F1B">
        <w:rPr>
          <w:b/>
          <w:sz w:val="28"/>
          <w:szCs w:val="28"/>
        </w:rPr>
        <w:t>1</w:t>
      </w:r>
      <w:r w:rsidRPr="00373DF7">
        <w:rPr>
          <w:b/>
          <w:sz w:val="28"/>
          <w:szCs w:val="28"/>
        </w:rPr>
        <w:t xml:space="preserve"> </w:t>
      </w:r>
    </w:p>
    <w:p w:rsidR="003A3D15" w:rsidRDefault="003A3D15" w:rsidP="003A3D15">
      <w:pPr>
        <w:jc w:val="center"/>
        <w:rPr>
          <w:b/>
          <w:sz w:val="28"/>
          <w:szCs w:val="28"/>
        </w:rPr>
      </w:pPr>
      <w:r w:rsidRPr="00373DF7">
        <w:rPr>
          <w:color w:val="FF0000"/>
        </w:rPr>
        <w:br w:type="page"/>
      </w:r>
      <w:r>
        <w:rPr>
          <w:b/>
          <w:sz w:val="28"/>
          <w:szCs w:val="28"/>
        </w:rPr>
        <w:lastRenderedPageBreak/>
        <w:t>ПЕРЕДМОВА</w:t>
      </w:r>
    </w:p>
    <w:p w:rsidR="003A3D15" w:rsidRDefault="003A3D15" w:rsidP="003A3D15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>-наукову програму розроблено проектною групою (спеціальності 104 «Фізика та астрономія») у складі:</w:t>
      </w:r>
    </w:p>
    <w:p w:rsidR="003A3D15" w:rsidRDefault="003A3D15" w:rsidP="003A3D15">
      <w:pPr>
        <w:jc w:val="center"/>
        <w:rPr>
          <w:b/>
          <w:sz w:val="28"/>
          <w:szCs w:val="28"/>
        </w:rPr>
      </w:pPr>
    </w:p>
    <w:p w:rsidR="003A3D15" w:rsidRPr="00DF4557" w:rsidRDefault="003A3D15" w:rsidP="003A3D15">
      <w:pPr>
        <w:ind w:firstLine="709"/>
        <w:jc w:val="both"/>
        <w:rPr>
          <w:b/>
          <w:sz w:val="10"/>
          <w:szCs w:val="10"/>
        </w:rPr>
      </w:pPr>
    </w:p>
    <w:p w:rsidR="003A3D15" w:rsidRPr="00545BDF" w:rsidRDefault="003A3D15" w:rsidP="003A3D15">
      <w:pPr>
        <w:ind w:left="284"/>
        <w:jc w:val="both"/>
        <w:rPr>
          <w:b/>
          <w:sz w:val="28"/>
          <w:szCs w:val="28"/>
        </w:rPr>
      </w:pPr>
      <w:r w:rsidRPr="00545BDF">
        <w:rPr>
          <w:sz w:val="28"/>
          <w:szCs w:val="28"/>
        </w:rPr>
        <w:tab/>
      </w:r>
      <w:r w:rsidRPr="00545BDF">
        <w:rPr>
          <w:b/>
          <w:sz w:val="28"/>
          <w:szCs w:val="28"/>
        </w:rPr>
        <w:t>Члени проектної групи:</w:t>
      </w:r>
    </w:p>
    <w:p w:rsidR="003A3D15" w:rsidRPr="00545BDF" w:rsidRDefault="003A3D15" w:rsidP="003A3D15">
      <w:pPr>
        <w:ind w:left="284"/>
        <w:jc w:val="both"/>
        <w:rPr>
          <w:sz w:val="10"/>
          <w:szCs w:val="10"/>
        </w:rPr>
      </w:pPr>
    </w:p>
    <w:p w:rsidR="003A3D15" w:rsidRPr="00545BDF" w:rsidRDefault="003A3D15" w:rsidP="003A3D15">
      <w:pPr>
        <w:ind w:left="284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Завідувач відділу лазерної спектроскопії ІФ НАНУ,</w:t>
      </w:r>
    </w:p>
    <w:p w:rsidR="003A3D15" w:rsidRPr="00545BDF" w:rsidRDefault="003A3D15" w:rsidP="003A3D15">
      <w:pPr>
        <w:ind w:left="284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член-кор. НАН України, д.ф.-</w:t>
      </w:r>
      <w:proofErr w:type="spellStart"/>
      <w:r w:rsidRPr="00545BDF">
        <w:rPr>
          <w:sz w:val="28"/>
          <w:szCs w:val="28"/>
        </w:rPr>
        <w:t>м.н</w:t>
      </w:r>
      <w:proofErr w:type="spellEnd"/>
      <w:r w:rsidRPr="00545BDF">
        <w:rPr>
          <w:sz w:val="28"/>
          <w:szCs w:val="28"/>
        </w:rPr>
        <w:t xml:space="preserve">. </w:t>
      </w:r>
      <w:r w:rsidRPr="00545BDF">
        <w:rPr>
          <w:sz w:val="28"/>
          <w:szCs w:val="28"/>
        </w:rPr>
        <w:tab/>
      </w:r>
      <w:r w:rsidRPr="00545BDF">
        <w:rPr>
          <w:sz w:val="28"/>
          <w:szCs w:val="28"/>
        </w:rPr>
        <w:tab/>
      </w:r>
      <w:r w:rsidRPr="00545BDF">
        <w:rPr>
          <w:sz w:val="28"/>
          <w:szCs w:val="28"/>
        </w:rPr>
        <w:tab/>
      </w:r>
      <w:r w:rsidRPr="00545BDF">
        <w:rPr>
          <w:sz w:val="28"/>
          <w:szCs w:val="28"/>
        </w:rPr>
        <w:tab/>
        <w:t xml:space="preserve">А.М. </w:t>
      </w:r>
      <w:proofErr w:type="spellStart"/>
      <w:r w:rsidRPr="00545BDF">
        <w:rPr>
          <w:sz w:val="28"/>
          <w:szCs w:val="28"/>
        </w:rPr>
        <w:t>Негрійко</w:t>
      </w:r>
      <w:proofErr w:type="spellEnd"/>
    </w:p>
    <w:p w:rsidR="003A3D15" w:rsidRPr="00545BDF" w:rsidRDefault="003A3D15" w:rsidP="003A3D15">
      <w:pPr>
        <w:ind w:left="284"/>
        <w:jc w:val="both"/>
        <w:rPr>
          <w:sz w:val="28"/>
          <w:szCs w:val="28"/>
        </w:rPr>
      </w:pPr>
    </w:p>
    <w:p w:rsidR="003A3D15" w:rsidRPr="00545BDF" w:rsidRDefault="003A3D15" w:rsidP="003A3D15">
      <w:pPr>
        <w:ind w:left="284"/>
        <w:jc w:val="both"/>
        <w:rPr>
          <w:sz w:val="28"/>
          <w:szCs w:val="28"/>
        </w:rPr>
      </w:pPr>
      <w:bookmarkStart w:id="1" w:name="_Hlk64886802"/>
      <w:r w:rsidRPr="00545BDF">
        <w:rPr>
          <w:sz w:val="28"/>
          <w:szCs w:val="28"/>
        </w:rPr>
        <w:t>Заступник директора з наукової роботи,</w:t>
      </w:r>
    </w:p>
    <w:p w:rsidR="003A3D15" w:rsidRPr="00545BDF" w:rsidRDefault="003A3D15" w:rsidP="003A3D15">
      <w:pPr>
        <w:ind w:left="284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Завідувач відділу електроніки твердого тіла ІФ НАНУ</w:t>
      </w:r>
    </w:p>
    <w:p w:rsidR="003A3D15" w:rsidRPr="00545BDF" w:rsidRDefault="003A3D15" w:rsidP="003A3D15">
      <w:pPr>
        <w:ind w:left="284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д.ф.-</w:t>
      </w:r>
      <w:proofErr w:type="spellStart"/>
      <w:r w:rsidRPr="00545BDF">
        <w:rPr>
          <w:sz w:val="28"/>
          <w:szCs w:val="28"/>
        </w:rPr>
        <w:t>м.н</w:t>
      </w:r>
      <w:proofErr w:type="spellEnd"/>
      <w:r w:rsidRPr="00545BDF">
        <w:rPr>
          <w:sz w:val="28"/>
          <w:szCs w:val="28"/>
        </w:rPr>
        <w:t>., професор</w:t>
      </w:r>
      <w:bookmarkEnd w:id="1"/>
      <w:r w:rsidRPr="00545BDF">
        <w:rPr>
          <w:sz w:val="28"/>
          <w:szCs w:val="28"/>
        </w:rPr>
        <w:t xml:space="preserve">      </w:t>
      </w:r>
      <w:r w:rsidRPr="00545BDF">
        <w:rPr>
          <w:sz w:val="28"/>
          <w:szCs w:val="28"/>
        </w:rPr>
        <w:tab/>
      </w:r>
      <w:r w:rsidRPr="00545BDF">
        <w:rPr>
          <w:sz w:val="28"/>
          <w:szCs w:val="28"/>
        </w:rPr>
        <w:tab/>
      </w:r>
      <w:r w:rsidRPr="00545BDF">
        <w:rPr>
          <w:sz w:val="28"/>
          <w:szCs w:val="28"/>
        </w:rPr>
        <w:tab/>
        <w:t xml:space="preserve">                      </w:t>
      </w:r>
      <w:r w:rsidRPr="00545BDF">
        <w:rPr>
          <w:sz w:val="28"/>
          <w:szCs w:val="28"/>
        </w:rPr>
        <w:tab/>
        <w:t>В.М. Порошин</w:t>
      </w:r>
    </w:p>
    <w:p w:rsidR="003A3D15" w:rsidRPr="00B84058" w:rsidRDefault="003A3D15" w:rsidP="003A3D15">
      <w:pPr>
        <w:tabs>
          <w:tab w:val="left" w:pos="5090"/>
          <w:tab w:val="left" w:pos="7250"/>
        </w:tabs>
        <w:ind w:left="284"/>
        <w:jc w:val="both"/>
        <w:rPr>
          <w:sz w:val="28"/>
          <w:szCs w:val="28"/>
          <w:lang w:val="ru-RU"/>
        </w:rPr>
      </w:pPr>
    </w:p>
    <w:p w:rsidR="003A3D15" w:rsidRPr="00545BDF" w:rsidRDefault="003A3D15" w:rsidP="003A3D15">
      <w:pPr>
        <w:tabs>
          <w:tab w:val="left" w:pos="5090"/>
          <w:tab w:val="left" w:pos="7250"/>
        </w:tabs>
        <w:ind w:left="284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Завідувач відділу фізичної електроніки ІФ НАНУ,</w:t>
      </w:r>
    </w:p>
    <w:p w:rsidR="003A3D15" w:rsidRPr="00545BDF" w:rsidRDefault="003A3D15" w:rsidP="003A3D15">
      <w:pPr>
        <w:tabs>
          <w:tab w:val="left" w:pos="5090"/>
          <w:tab w:val="left" w:pos="7250"/>
        </w:tabs>
        <w:ind w:left="284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член-кор. НАН України, д.ф.-</w:t>
      </w:r>
      <w:proofErr w:type="spellStart"/>
      <w:r w:rsidRPr="00545BDF">
        <w:rPr>
          <w:sz w:val="28"/>
          <w:szCs w:val="28"/>
        </w:rPr>
        <w:t>м.н</w:t>
      </w:r>
      <w:proofErr w:type="spellEnd"/>
      <w:r w:rsidRPr="00545BDF">
        <w:rPr>
          <w:sz w:val="28"/>
          <w:szCs w:val="28"/>
        </w:rPr>
        <w:t>, професор                       О.А. Марченко</w:t>
      </w:r>
    </w:p>
    <w:p w:rsidR="003A3D15" w:rsidRPr="00545BDF" w:rsidRDefault="003A3D15" w:rsidP="003A3D15">
      <w:pPr>
        <w:tabs>
          <w:tab w:val="left" w:pos="5090"/>
          <w:tab w:val="left" w:pos="7250"/>
        </w:tabs>
        <w:ind w:left="284"/>
        <w:jc w:val="both"/>
        <w:rPr>
          <w:sz w:val="28"/>
          <w:szCs w:val="28"/>
        </w:rPr>
      </w:pPr>
    </w:p>
    <w:p w:rsidR="003A3D15" w:rsidRPr="00545BDF" w:rsidRDefault="003A3D15" w:rsidP="003A3D15">
      <w:pPr>
        <w:tabs>
          <w:tab w:val="left" w:pos="5090"/>
          <w:tab w:val="left" w:pos="7250"/>
        </w:tabs>
        <w:ind w:left="284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Завідувач відділу фізики кр</w:t>
      </w:r>
      <w:r>
        <w:rPr>
          <w:sz w:val="28"/>
          <w:szCs w:val="28"/>
        </w:rPr>
        <w:t>и</w:t>
      </w:r>
      <w:r w:rsidRPr="00545BDF">
        <w:rPr>
          <w:sz w:val="28"/>
          <w:szCs w:val="28"/>
        </w:rPr>
        <w:t>сталів ІФ НАНУ,</w:t>
      </w:r>
    </w:p>
    <w:p w:rsidR="003A3D15" w:rsidRPr="00545BDF" w:rsidRDefault="003A3D15" w:rsidP="003A3D15">
      <w:pPr>
        <w:tabs>
          <w:tab w:val="left" w:pos="5090"/>
          <w:tab w:val="left" w:pos="7250"/>
        </w:tabs>
        <w:ind w:left="284"/>
        <w:jc w:val="both"/>
        <w:rPr>
          <w:sz w:val="28"/>
          <w:szCs w:val="28"/>
        </w:rPr>
      </w:pPr>
      <w:proofErr w:type="spellStart"/>
      <w:r w:rsidRPr="00545BDF">
        <w:rPr>
          <w:sz w:val="28"/>
          <w:szCs w:val="28"/>
        </w:rPr>
        <w:t>д.ф</w:t>
      </w:r>
      <w:proofErr w:type="spellEnd"/>
      <w:r w:rsidRPr="00545BDF">
        <w:rPr>
          <w:sz w:val="28"/>
          <w:szCs w:val="28"/>
        </w:rPr>
        <w:t>.-м. н.</w:t>
      </w:r>
      <w:r>
        <w:rPr>
          <w:sz w:val="28"/>
          <w:szCs w:val="28"/>
        </w:rPr>
        <w:t xml:space="preserve">, </w:t>
      </w:r>
      <w:r w:rsidRPr="00545BDF">
        <w:rPr>
          <w:sz w:val="28"/>
          <w:szCs w:val="28"/>
        </w:rPr>
        <w:t xml:space="preserve">професор </w:t>
      </w:r>
      <w:r w:rsidRPr="00545BDF">
        <w:rPr>
          <w:sz w:val="28"/>
          <w:szCs w:val="28"/>
        </w:rPr>
        <w:tab/>
        <w:t xml:space="preserve">                          В.Г. Назаренко</w:t>
      </w:r>
    </w:p>
    <w:p w:rsidR="003A3D15" w:rsidRPr="000B4E87" w:rsidRDefault="003A3D15" w:rsidP="003A3D15">
      <w:pPr>
        <w:ind w:firstLine="720"/>
        <w:rPr>
          <w:color w:val="FF0000"/>
          <w:sz w:val="28"/>
          <w:szCs w:val="28"/>
        </w:rPr>
      </w:pPr>
    </w:p>
    <w:tbl>
      <w:tblPr>
        <w:tblW w:w="90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2552"/>
      </w:tblGrid>
      <w:tr w:rsidR="003A3D15" w:rsidRPr="000B4E87" w:rsidTr="005C0E54">
        <w:tc>
          <w:tcPr>
            <w:tcW w:w="6487" w:type="dxa"/>
          </w:tcPr>
          <w:p w:rsidR="003A3D15" w:rsidRPr="000B4E87" w:rsidRDefault="003A3D15" w:rsidP="005C0E5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3A3D15" w:rsidRPr="000B4E87" w:rsidRDefault="003A3D15" w:rsidP="005C0E54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3A3D15" w:rsidRDefault="003A3D15" w:rsidP="003A3D15">
      <w:pPr>
        <w:rPr>
          <w:b/>
          <w:sz w:val="28"/>
          <w:szCs w:val="28"/>
        </w:rPr>
      </w:pPr>
    </w:p>
    <w:p w:rsidR="003A3D15" w:rsidRDefault="003A3D15" w:rsidP="003A3D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Зовнішні рецензенти:</w:t>
      </w:r>
    </w:p>
    <w:p w:rsidR="003A3D15" w:rsidRPr="0032404C" w:rsidRDefault="003A3D15" w:rsidP="003A3D15">
      <w:pPr>
        <w:ind w:right="-57" w:firstLine="709"/>
        <w:jc w:val="both"/>
        <w:rPr>
          <w:sz w:val="26"/>
          <w:szCs w:val="26"/>
        </w:rPr>
      </w:pPr>
      <w:r w:rsidRPr="0032404C">
        <w:rPr>
          <w:sz w:val="26"/>
          <w:szCs w:val="26"/>
        </w:rPr>
        <w:t xml:space="preserve">В.П. </w:t>
      </w:r>
      <w:proofErr w:type="spellStart"/>
      <w:r w:rsidRPr="0032404C">
        <w:rPr>
          <w:sz w:val="26"/>
          <w:szCs w:val="26"/>
        </w:rPr>
        <w:t>Кладько</w:t>
      </w:r>
      <w:proofErr w:type="spellEnd"/>
      <w:r w:rsidRPr="0032404C">
        <w:rPr>
          <w:sz w:val="26"/>
          <w:szCs w:val="26"/>
        </w:rPr>
        <w:t xml:space="preserve"> – в.о. заступник</w:t>
      </w:r>
      <w:r>
        <w:rPr>
          <w:sz w:val="26"/>
          <w:szCs w:val="26"/>
        </w:rPr>
        <w:t>а</w:t>
      </w:r>
      <w:r w:rsidRPr="0032404C">
        <w:rPr>
          <w:sz w:val="26"/>
          <w:szCs w:val="26"/>
        </w:rPr>
        <w:t xml:space="preserve"> директора Інституту фізики напівпровідників імені В.Є. </w:t>
      </w:r>
      <w:proofErr w:type="spellStart"/>
      <w:r w:rsidRPr="0032404C">
        <w:rPr>
          <w:sz w:val="26"/>
          <w:szCs w:val="26"/>
        </w:rPr>
        <w:t>Лашкарьова</w:t>
      </w:r>
      <w:proofErr w:type="spellEnd"/>
      <w:r w:rsidRPr="0032404C">
        <w:rPr>
          <w:sz w:val="26"/>
          <w:szCs w:val="26"/>
        </w:rPr>
        <w:t xml:space="preserve"> НАН України, доктор </w:t>
      </w:r>
      <w:proofErr w:type="spellStart"/>
      <w:r w:rsidRPr="0032404C">
        <w:rPr>
          <w:sz w:val="26"/>
          <w:szCs w:val="26"/>
        </w:rPr>
        <w:t>фіз</w:t>
      </w:r>
      <w:proofErr w:type="spellEnd"/>
      <w:r w:rsidRPr="0032404C">
        <w:rPr>
          <w:sz w:val="26"/>
          <w:szCs w:val="26"/>
        </w:rPr>
        <w:t xml:space="preserve">.-мат. наук, професор, </w:t>
      </w:r>
      <w:r w:rsidRPr="0032404C">
        <w:rPr>
          <w:sz w:val="26"/>
          <w:szCs w:val="26"/>
          <w:highlight w:val="white"/>
        </w:rPr>
        <w:t>чл</w:t>
      </w:r>
      <w:r>
        <w:rPr>
          <w:sz w:val="26"/>
          <w:szCs w:val="26"/>
          <w:highlight w:val="white"/>
        </w:rPr>
        <w:t>ен</w:t>
      </w:r>
      <w:r w:rsidRPr="0032404C">
        <w:rPr>
          <w:sz w:val="26"/>
          <w:szCs w:val="26"/>
          <w:highlight w:val="white"/>
        </w:rPr>
        <w:t>-кор. НАН України.</w:t>
      </w:r>
    </w:p>
    <w:p w:rsidR="003A3D15" w:rsidRPr="0032404C" w:rsidRDefault="003A3D15" w:rsidP="003A3D15">
      <w:pPr>
        <w:ind w:firstLine="709"/>
        <w:jc w:val="both"/>
        <w:rPr>
          <w:sz w:val="26"/>
          <w:szCs w:val="26"/>
          <w:highlight w:val="white"/>
        </w:rPr>
      </w:pPr>
      <w:r w:rsidRPr="0032404C">
        <w:rPr>
          <w:sz w:val="26"/>
          <w:szCs w:val="26"/>
        </w:rPr>
        <w:t xml:space="preserve">В.О. </w:t>
      </w:r>
      <w:proofErr w:type="spellStart"/>
      <w:r w:rsidRPr="0032404C">
        <w:rPr>
          <w:sz w:val="26"/>
          <w:szCs w:val="26"/>
        </w:rPr>
        <w:t>Кочелап</w:t>
      </w:r>
      <w:proofErr w:type="spellEnd"/>
      <w:r w:rsidRPr="00E56263">
        <w:rPr>
          <w:color w:val="FF0000"/>
          <w:sz w:val="26"/>
          <w:szCs w:val="26"/>
        </w:rPr>
        <w:t xml:space="preserve"> </w:t>
      </w:r>
      <w:r w:rsidRPr="0032404C">
        <w:rPr>
          <w:sz w:val="26"/>
          <w:szCs w:val="26"/>
        </w:rPr>
        <w:t>– завідувач відділу теоретичної фізики</w:t>
      </w:r>
      <w:r w:rsidRPr="00E56263">
        <w:rPr>
          <w:color w:val="FF0000"/>
          <w:sz w:val="26"/>
          <w:szCs w:val="26"/>
        </w:rPr>
        <w:t xml:space="preserve"> </w:t>
      </w:r>
      <w:r w:rsidRPr="0032404C">
        <w:rPr>
          <w:sz w:val="26"/>
          <w:szCs w:val="26"/>
        </w:rPr>
        <w:t xml:space="preserve">Інституту фізики напівпровідників імені В.Є. </w:t>
      </w:r>
      <w:proofErr w:type="spellStart"/>
      <w:r w:rsidRPr="0032404C">
        <w:rPr>
          <w:sz w:val="26"/>
          <w:szCs w:val="26"/>
        </w:rPr>
        <w:t>Лашкарьова</w:t>
      </w:r>
      <w:proofErr w:type="spellEnd"/>
      <w:r>
        <w:rPr>
          <w:sz w:val="26"/>
          <w:szCs w:val="26"/>
        </w:rPr>
        <w:t>,</w:t>
      </w:r>
      <w:r w:rsidRPr="00E56263">
        <w:rPr>
          <w:color w:val="FF0000"/>
          <w:sz w:val="26"/>
          <w:szCs w:val="26"/>
        </w:rPr>
        <w:t xml:space="preserve"> </w:t>
      </w:r>
      <w:r w:rsidRPr="0032404C">
        <w:rPr>
          <w:sz w:val="26"/>
          <w:szCs w:val="26"/>
        </w:rPr>
        <w:t xml:space="preserve">доктор </w:t>
      </w:r>
      <w:proofErr w:type="spellStart"/>
      <w:r w:rsidRPr="0032404C">
        <w:rPr>
          <w:sz w:val="26"/>
          <w:szCs w:val="26"/>
        </w:rPr>
        <w:t>фіз</w:t>
      </w:r>
      <w:proofErr w:type="spellEnd"/>
      <w:r w:rsidRPr="0032404C">
        <w:rPr>
          <w:sz w:val="26"/>
          <w:szCs w:val="26"/>
        </w:rPr>
        <w:t xml:space="preserve">.-мат. наук, професор, </w:t>
      </w:r>
      <w:r w:rsidRPr="0032404C">
        <w:rPr>
          <w:sz w:val="26"/>
          <w:szCs w:val="26"/>
          <w:highlight w:val="white"/>
        </w:rPr>
        <w:t>член.-</w:t>
      </w:r>
      <w:proofErr w:type="spellStart"/>
      <w:r w:rsidRPr="0032404C">
        <w:rPr>
          <w:sz w:val="26"/>
          <w:szCs w:val="26"/>
          <w:highlight w:val="white"/>
        </w:rPr>
        <w:t>кор</w:t>
      </w:r>
      <w:proofErr w:type="spellEnd"/>
      <w:r w:rsidRPr="0032404C">
        <w:rPr>
          <w:sz w:val="26"/>
          <w:szCs w:val="26"/>
          <w:highlight w:val="white"/>
        </w:rPr>
        <w:t>. НАН України.</w:t>
      </w:r>
    </w:p>
    <w:p w:rsidR="003A3D15" w:rsidRDefault="003A3D15" w:rsidP="003A3D15">
      <w:pPr>
        <w:ind w:firstLine="709"/>
        <w:jc w:val="both"/>
        <w:rPr>
          <w:sz w:val="26"/>
          <w:szCs w:val="26"/>
          <w:highlight w:val="white"/>
        </w:rPr>
      </w:pPr>
    </w:p>
    <w:p w:rsidR="003A3D15" w:rsidRDefault="003A3D15" w:rsidP="003A3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Актуалізовано: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3A3D15" w:rsidTr="005C0E54">
        <w:tc>
          <w:tcPr>
            <w:tcW w:w="3209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перегляду ОП /</w:t>
            </w:r>
          </w:p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внесення змін до ОП</w:t>
            </w:r>
          </w:p>
        </w:tc>
        <w:tc>
          <w:tcPr>
            <w:tcW w:w="3209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</w:p>
        </w:tc>
      </w:tr>
      <w:tr w:rsidR="003A3D15" w:rsidTr="005C0E54">
        <w:tc>
          <w:tcPr>
            <w:tcW w:w="3209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</w:tc>
        <w:tc>
          <w:tcPr>
            <w:tcW w:w="3209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</w:p>
        </w:tc>
      </w:tr>
      <w:tr w:rsidR="003A3D15" w:rsidTr="005C0E54">
        <w:tc>
          <w:tcPr>
            <w:tcW w:w="3209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 гаранта ОП</w:t>
            </w:r>
          </w:p>
        </w:tc>
        <w:tc>
          <w:tcPr>
            <w:tcW w:w="3209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A3D15" w:rsidRDefault="003A3D15" w:rsidP="005C0E54">
            <w:pPr>
              <w:jc w:val="both"/>
              <w:rPr>
                <w:sz w:val="28"/>
                <w:szCs w:val="28"/>
              </w:rPr>
            </w:pPr>
          </w:p>
        </w:tc>
      </w:tr>
    </w:tbl>
    <w:p w:rsidR="003A3D15" w:rsidRDefault="003A3D15" w:rsidP="003A3D15">
      <w:pPr>
        <w:rPr>
          <w:b/>
          <w:sz w:val="28"/>
          <w:szCs w:val="28"/>
        </w:rPr>
        <w:sectPr w:rsidR="003A3D15" w:rsidSect="005C0E54">
          <w:pgSz w:w="11906" w:h="16838"/>
          <w:pgMar w:top="1134" w:right="851" w:bottom="1134" w:left="1701" w:header="720" w:footer="720" w:gutter="0"/>
          <w:pgNumType w:start="1"/>
          <w:cols w:space="720" w:equalWidth="0">
            <w:col w:w="9360"/>
          </w:cols>
        </w:sectPr>
      </w:pPr>
    </w:p>
    <w:p w:rsidR="00CC1709" w:rsidRDefault="00713882">
      <w:pPr>
        <w:pStyle w:val="a5"/>
        <w:numPr>
          <w:ilvl w:val="0"/>
          <w:numId w:val="12"/>
        </w:numPr>
        <w:tabs>
          <w:tab w:val="left" w:pos="3893"/>
        </w:tabs>
        <w:spacing w:before="59"/>
        <w:jc w:val="left"/>
        <w:rPr>
          <w:sz w:val="28"/>
        </w:rPr>
      </w:pPr>
      <w:r>
        <w:rPr>
          <w:w w:val="105"/>
          <w:sz w:val="28"/>
        </w:rPr>
        <w:lastRenderedPageBreak/>
        <w:t>Профіль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освітньої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програми</w:t>
      </w:r>
    </w:p>
    <w:p w:rsidR="00CC1709" w:rsidRDefault="00CC1709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56"/>
        <w:gridCol w:w="142"/>
        <w:gridCol w:w="422"/>
        <w:gridCol w:w="6630"/>
      </w:tblGrid>
      <w:tr w:rsidR="00CC1709">
        <w:trPr>
          <w:trHeight w:val="549"/>
        </w:trPr>
        <w:tc>
          <w:tcPr>
            <w:tcW w:w="9805" w:type="dxa"/>
            <w:gridSpan w:val="5"/>
          </w:tcPr>
          <w:p w:rsidR="00CC1709" w:rsidRDefault="00713882">
            <w:pPr>
              <w:pStyle w:val="TableParagraph"/>
              <w:spacing w:line="255" w:lineRule="exact"/>
              <w:ind w:left="1237" w:right="1208"/>
              <w:rPr>
                <w:sz w:val="24"/>
              </w:rPr>
            </w:pPr>
            <w:r>
              <w:rPr>
                <w:w w:val="105"/>
                <w:sz w:val="24"/>
              </w:rPr>
              <w:t>Профіль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доктора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філософії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галузі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знань</w:t>
            </w:r>
          </w:p>
          <w:p w:rsidR="00CC1709" w:rsidRDefault="00713882">
            <w:pPr>
              <w:pStyle w:val="TableParagraph"/>
              <w:spacing w:line="270" w:lineRule="exact"/>
              <w:ind w:left="1237" w:right="1210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«Природничі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науки»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зі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спеціальності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104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«Фізика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астрономія»</w:t>
            </w:r>
          </w:p>
        </w:tc>
      </w:tr>
      <w:tr w:rsidR="00CC1709">
        <w:trPr>
          <w:trHeight w:val="273"/>
        </w:trPr>
        <w:tc>
          <w:tcPr>
            <w:tcW w:w="9805" w:type="dxa"/>
            <w:gridSpan w:val="5"/>
          </w:tcPr>
          <w:p w:rsidR="00CC1709" w:rsidRDefault="00713882">
            <w:pPr>
              <w:pStyle w:val="TableParagraph"/>
              <w:spacing w:line="253" w:lineRule="exact"/>
              <w:ind w:left="3773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Загальна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інформація</w:t>
            </w:r>
          </w:p>
        </w:tc>
      </w:tr>
      <w:tr w:rsidR="00CC1709">
        <w:trPr>
          <w:trHeight w:val="546"/>
        </w:trPr>
        <w:tc>
          <w:tcPr>
            <w:tcW w:w="3175" w:type="dxa"/>
            <w:gridSpan w:val="4"/>
          </w:tcPr>
          <w:p w:rsidR="00CC1709" w:rsidRDefault="00713882" w:rsidP="00320C21">
            <w:pPr>
              <w:pStyle w:val="TableParagraph"/>
              <w:spacing w:line="274" w:lineRule="exact"/>
              <w:ind w:left="117" w:right="39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Повна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закладу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вищої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освіти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Інститут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Київ)</w:t>
            </w:r>
          </w:p>
        </w:tc>
      </w:tr>
      <w:tr w:rsidR="00CC1709">
        <w:trPr>
          <w:trHeight w:val="272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52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Рівень вищої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освіти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5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Третій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CC1709">
        <w:trPr>
          <w:trHeight w:val="510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61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Офіційна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52" w:lineRule="exact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«Фізика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</w:rPr>
              <w:t>конденсованого</w:t>
            </w:r>
            <w:r>
              <w:rPr>
                <w:spacing w:val="-4"/>
              </w:rPr>
              <w:t xml:space="preserve"> </w:t>
            </w:r>
            <w:r>
              <w:t>стану,</w:t>
            </w:r>
            <w:r>
              <w:rPr>
                <w:spacing w:val="-7"/>
              </w:rPr>
              <w:t xml:space="preserve"> </w:t>
            </w:r>
            <w:r>
              <w:t>оптика і</w:t>
            </w:r>
            <w:r>
              <w:rPr>
                <w:spacing w:val="-13"/>
              </w:rPr>
              <w:t xml:space="preserve"> </w:t>
            </w:r>
            <w:r>
              <w:t>лазерна</w:t>
            </w:r>
            <w:r>
              <w:rPr>
                <w:spacing w:val="-9"/>
              </w:rPr>
              <w:t xml:space="preserve"> </w:t>
            </w:r>
            <w:r>
              <w:t>фізика,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нано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біофізика</w:t>
            </w:r>
            <w:r>
              <w:rPr>
                <w:sz w:val="24"/>
              </w:rPr>
              <w:t>»</w:t>
            </w:r>
          </w:p>
        </w:tc>
      </w:tr>
      <w:tr w:rsidR="00CC1709">
        <w:trPr>
          <w:trHeight w:val="549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74" w:lineRule="exact"/>
              <w:ind w:left="117" w:right="29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Тип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диплома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обсяг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біт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74" w:lineRule="exact"/>
              <w:ind w:left="115" w:right="580"/>
              <w:jc w:val="lef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</w:tr>
      <w:tr w:rsidR="00CC1709">
        <w:trPr>
          <w:trHeight w:val="273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Акредитуюча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інституція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Національне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агентство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 вищої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CC1709">
        <w:trPr>
          <w:trHeight w:val="312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71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Наявність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акредитації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71" w:lineRule="exact"/>
              <w:ind w:left="175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C1709">
        <w:trPr>
          <w:trHeight w:val="275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Передумови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диплома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</w:p>
        </w:tc>
      </w:tr>
      <w:tr w:rsidR="00CC1709">
        <w:trPr>
          <w:trHeight w:val="273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Період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дії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  <w:tc>
          <w:tcPr>
            <w:tcW w:w="6630" w:type="dxa"/>
          </w:tcPr>
          <w:p w:rsidR="00CC1709" w:rsidRDefault="00713882" w:rsidP="005C0E54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впроваджена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році,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оновлено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0E54"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 w:rsidR="005C0E54">
              <w:rPr>
                <w:sz w:val="24"/>
              </w:rPr>
              <w:t>, оновлено</w:t>
            </w:r>
            <w:r w:rsidR="005C0E54">
              <w:rPr>
                <w:spacing w:val="-6"/>
                <w:sz w:val="24"/>
              </w:rPr>
              <w:t xml:space="preserve"> </w:t>
            </w:r>
            <w:r w:rsidR="005C0E54">
              <w:rPr>
                <w:sz w:val="24"/>
              </w:rPr>
              <w:t>в</w:t>
            </w:r>
            <w:r w:rsidR="005C0E54">
              <w:rPr>
                <w:spacing w:val="-12"/>
                <w:sz w:val="24"/>
              </w:rPr>
              <w:t xml:space="preserve"> </w:t>
            </w:r>
            <w:r w:rsidR="005C0E54">
              <w:rPr>
                <w:sz w:val="24"/>
              </w:rPr>
              <w:t>2021</w:t>
            </w:r>
            <w:r w:rsidR="005C0E54">
              <w:rPr>
                <w:spacing w:val="-7"/>
                <w:sz w:val="24"/>
              </w:rPr>
              <w:t xml:space="preserve"> </w:t>
            </w:r>
            <w:r w:rsidR="005C0E54">
              <w:rPr>
                <w:sz w:val="24"/>
              </w:rPr>
              <w:t>році</w:t>
            </w:r>
          </w:p>
        </w:tc>
      </w:tr>
      <w:tr w:rsidR="00CC1709">
        <w:trPr>
          <w:trHeight w:val="275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Мова(и)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викладання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  <w:tr w:rsidR="00CC1709">
        <w:trPr>
          <w:trHeight w:val="549"/>
        </w:trPr>
        <w:tc>
          <w:tcPr>
            <w:tcW w:w="3175" w:type="dxa"/>
            <w:gridSpan w:val="4"/>
          </w:tcPr>
          <w:p w:rsidR="00CC1709" w:rsidRDefault="00713882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Рівень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  <w:tc>
          <w:tcPr>
            <w:tcW w:w="6630" w:type="dxa"/>
          </w:tcPr>
          <w:p w:rsidR="00CC1709" w:rsidRDefault="00713882">
            <w:pPr>
              <w:pStyle w:val="TableParagraph"/>
              <w:spacing w:before="3" w:line="228" w:lineRule="auto"/>
              <w:ind w:left="115" w:right="1216"/>
              <w:jc w:val="left"/>
              <w:rPr>
                <w:sz w:val="24"/>
              </w:rPr>
            </w:pPr>
            <w:r>
              <w:rPr>
                <w:sz w:val="24"/>
              </w:rPr>
              <w:t>QF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EHEA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CC1709">
        <w:trPr>
          <w:trHeight w:val="820"/>
        </w:trPr>
        <w:tc>
          <w:tcPr>
            <w:tcW w:w="3175" w:type="dxa"/>
            <w:gridSpan w:val="4"/>
          </w:tcPr>
          <w:p w:rsidR="00CC1709" w:rsidRDefault="00713882" w:rsidP="00EF49C9">
            <w:pPr>
              <w:pStyle w:val="TableParagraph"/>
              <w:spacing w:line="237" w:lineRule="auto"/>
              <w:ind w:left="117" w:right="15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Інтернет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адреса розміщення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опису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освітньої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  <w:tc>
          <w:tcPr>
            <w:tcW w:w="6630" w:type="dxa"/>
          </w:tcPr>
          <w:p w:rsidR="00CC1709" w:rsidRDefault="007737A2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hyperlink r:id="rId5">
              <w:r w:rsidR="00713882">
                <w:rPr>
                  <w:sz w:val="24"/>
                </w:rPr>
                <w:t>http://www.iop.kiev.ua/</w:t>
              </w:r>
            </w:hyperlink>
          </w:p>
        </w:tc>
      </w:tr>
      <w:tr w:rsidR="00CC1709">
        <w:trPr>
          <w:trHeight w:val="273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53" w:lineRule="exact"/>
              <w:ind w:left="3898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</w:tr>
      <w:tr w:rsidR="00CC1709">
        <w:trPr>
          <w:trHeight w:val="1648"/>
        </w:trPr>
        <w:tc>
          <w:tcPr>
            <w:tcW w:w="355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37" w:lineRule="auto"/>
              <w:ind w:left="117" w:right="68"/>
              <w:jc w:val="both"/>
              <w:rPr>
                <w:sz w:val="24"/>
              </w:rPr>
            </w:pPr>
            <w:r>
              <w:rPr>
                <w:sz w:val="24"/>
              </w:rPr>
              <w:t>Забезпечити, на основі ступеня магістра, підготовку наукових і науково-педагогічних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 в галузі знань 10 «Природничі науки» зі спеціальності 104 «Фізика та астрономія»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оригінальних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новизну,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теоретичне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</w:p>
          <w:p w:rsidR="00CC1709" w:rsidRDefault="00713882">
            <w:pPr>
              <w:pStyle w:val="TableParagraph"/>
              <w:spacing w:line="235" w:lineRule="auto"/>
              <w:ind w:left="117" w:right="69"/>
              <w:jc w:val="both"/>
              <w:rPr>
                <w:sz w:val="24"/>
              </w:rPr>
            </w:pPr>
            <w:r>
              <w:rPr>
                <w:sz w:val="24"/>
              </w:rPr>
              <w:t>значення,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доктора філософії.</w:t>
            </w:r>
          </w:p>
        </w:tc>
      </w:tr>
      <w:tr w:rsidR="00CC1709">
        <w:trPr>
          <w:trHeight w:val="273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53" w:lineRule="exact"/>
              <w:ind w:left="3286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</w:tr>
      <w:tr w:rsidR="00CC1709">
        <w:trPr>
          <w:trHeight w:val="551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70" w:lineRule="exact"/>
              <w:ind w:left="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spacing w:line="274" w:lineRule="exact"/>
              <w:ind w:left="117" w:right="79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Галузь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спеціальність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spacing w:before="10" w:line="225" w:lineRule="auto"/>
              <w:ind w:left="115" w:right="411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«Природничі науки»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«Фізика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астрономія»</w:t>
            </w:r>
          </w:p>
        </w:tc>
      </w:tr>
      <w:tr w:rsidR="00CC1709">
        <w:trPr>
          <w:trHeight w:val="1104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5" w:lineRule="exact"/>
              <w:ind w:left="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ind w:left="117" w:right="79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Фокус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програми:</w:t>
            </w:r>
          </w:p>
          <w:p w:rsidR="00CC1709" w:rsidRDefault="00713882">
            <w:pPr>
              <w:pStyle w:val="TableParagraph"/>
              <w:spacing w:line="274" w:lineRule="exact"/>
              <w:ind w:left="117" w:right="9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загальний/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спеціальний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ind w:left="81" w:right="67"/>
              <w:jc w:val="both"/>
              <w:rPr>
                <w:sz w:val="24"/>
              </w:rPr>
            </w:pPr>
            <w:r>
              <w:rPr>
                <w:sz w:val="24"/>
              </w:rPr>
              <w:t>Третій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прикладної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</w:p>
          <w:p w:rsidR="00CC1709" w:rsidRDefault="00713882">
            <w:pPr>
              <w:pStyle w:val="TableParagraph"/>
              <w:spacing w:line="264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фізика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астрономія</w:t>
            </w:r>
          </w:p>
        </w:tc>
      </w:tr>
      <w:tr w:rsidR="00CC1709">
        <w:trPr>
          <w:trHeight w:val="2466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8" w:lineRule="exact"/>
              <w:ind w:left="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2398" w:type="dxa"/>
            <w:gridSpan w:val="2"/>
          </w:tcPr>
          <w:p w:rsidR="00CC1709" w:rsidRDefault="00713882" w:rsidP="00F36877">
            <w:pPr>
              <w:pStyle w:val="TableParagraph"/>
              <w:spacing w:line="237" w:lineRule="auto"/>
              <w:ind w:left="117" w:right="20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Орієнтація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spacing w:line="237" w:lineRule="auto"/>
              <w:ind w:left="115" w:right="64"/>
              <w:jc w:val="both"/>
              <w:rPr>
                <w:sz w:val="24"/>
              </w:rPr>
            </w:pPr>
            <w:r>
              <w:rPr>
                <w:sz w:val="24"/>
              </w:rPr>
              <w:t>Дослідницька і прикладна. Наукові дослідження та продукування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нанофізики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м’якої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наноелектроніки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вітчизняної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підходів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матимуть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широке</w:t>
            </w:r>
          </w:p>
          <w:p w:rsidR="00CC1709" w:rsidRDefault="00713882">
            <w:pPr>
              <w:pStyle w:val="TableParagraph"/>
              <w:spacing w:line="237" w:lineRule="auto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практичне застосування. знань в галузі 10 «Природничі науки»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«Фізика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астрономія».</w:t>
            </w:r>
          </w:p>
        </w:tc>
      </w:tr>
      <w:tr w:rsidR="00CC1709">
        <w:trPr>
          <w:trHeight w:val="1922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8" w:lineRule="exact"/>
              <w:ind w:left="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2398" w:type="dxa"/>
            <w:gridSpan w:val="2"/>
          </w:tcPr>
          <w:p w:rsidR="00CC1709" w:rsidRDefault="00713882" w:rsidP="00F36877">
            <w:pPr>
              <w:pStyle w:val="TableParagraph"/>
              <w:spacing w:line="237" w:lineRule="auto"/>
              <w:ind w:left="117" w:right="383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Особливості </w:t>
            </w:r>
            <w:r>
              <w:rPr>
                <w:w w:val="105"/>
                <w:sz w:val="24"/>
              </w:rPr>
              <w:t>програми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spacing w:line="237" w:lineRule="auto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поглиблення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науково-методичного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інструментарієм наукових досліджень в сфері фізики та орієнтує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співробітництво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CC1709" w:rsidRDefault="00713882">
            <w:pPr>
              <w:pStyle w:val="TableParagraph"/>
              <w:spacing w:line="237" w:lineRule="auto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науковими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закладами.</w:t>
            </w:r>
          </w:p>
        </w:tc>
      </w:tr>
      <w:tr w:rsidR="00CC1709">
        <w:trPr>
          <w:trHeight w:val="273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53" w:lineRule="exact"/>
              <w:ind w:left="2393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Працевлаштування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продовження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освіти</w:t>
            </w:r>
          </w:p>
        </w:tc>
      </w:tr>
      <w:tr w:rsidR="00CC1709">
        <w:trPr>
          <w:trHeight w:val="7995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lastRenderedPageBreak/>
              <w:t>1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spacing w:line="265" w:lineRule="exact"/>
              <w:ind w:left="11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Працевлаштування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викладацька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фізики.</w:t>
            </w:r>
          </w:p>
          <w:p w:rsidR="00CC1709" w:rsidRDefault="00713882">
            <w:pPr>
              <w:pStyle w:val="TableParagraph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Наукова, науково-технічна, педагогічна, управлінська діяльність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проектно-конструкторських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промислових підприємствах, в органах влади усіх рівнів та бізнес-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секторі.</w:t>
            </w:r>
          </w:p>
          <w:p w:rsidR="00CC1709" w:rsidRDefault="00713882">
            <w:pPr>
              <w:pStyle w:val="TableParagraph"/>
              <w:ind w:left="115" w:right="380"/>
              <w:jc w:val="both"/>
              <w:rPr>
                <w:sz w:val="24"/>
              </w:rPr>
            </w:pPr>
            <w:r>
              <w:rPr>
                <w:sz w:val="24"/>
              </w:rPr>
              <w:t>Посади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класифікатору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Законодавці, вищі державні службовці, керівники, менеджери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(управителі). Керівники підприємств, установ, організацій (12):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(Директор)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(1210.1),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 різних основних підрозділів 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(1229.1), кері </w:t>
            </w:r>
            <w:proofErr w:type="spellStart"/>
            <w:r>
              <w:rPr>
                <w:sz w:val="24"/>
              </w:rPr>
              <w:t>вники</w:t>
            </w:r>
            <w:proofErr w:type="spellEnd"/>
            <w:r>
              <w:rPr>
                <w:sz w:val="24"/>
              </w:rPr>
              <w:t xml:space="preserve"> функціональних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підрозділів 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(1231).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науково-дослідного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(1237),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 во-дослідного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(1237.1),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Начальник (Завідувач) </w:t>
            </w:r>
            <w:r>
              <w:rPr>
                <w:sz w:val="24"/>
              </w:rPr>
              <w:t>науково- дослідного підрозділу (1237.2),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(1238),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(1239),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(Директор)(13).</w:t>
            </w:r>
          </w:p>
          <w:p w:rsidR="00CC1709" w:rsidRDefault="00713882">
            <w:pPr>
              <w:pStyle w:val="TableParagraph"/>
              <w:ind w:left="115" w:right="73"/>
              <w:jc w:val="both"/>
              <w:rPr>
                <w:sz w:val="24"/>
              </w:rPr>
            </w:pPr>
            <w:r>
              <w:rPr>
                <w:sz w:val="24"/>
              </w:rPr>
              <w:t>Професіонали: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(2310):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(2310.1),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асистент,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вищого 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(2310.2).</w:t>
            </w:r>
          </w:p>
          <w:p w:rsidR="00CC1709" w:rsidRDefault="00713882">
            <w:pPr>
              <w:pStyle w:val="TableParagraph"/>
              <w:ind w:left="115" w:right="71"/>
              <w:jc w:val="both"/>
              <w:rPr>
                <w:sz w:val="24"/>
              </w:rPr>
            </w:pPr>
            <w:r>
              <w:rPr>
                <w:sz w:val="24"/>
              </w:rPr>
              <w:t>Професіонали у галузі фізичних, математичних та технічних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(21); Наукові співробітники (фізика, астрономія) (2111.1), 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 астрономи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(2111.2),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(фізика, астрономія)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(23667), Молодший науковий співробітник (фізика, астрономія),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(25189)</w:t>
            </w:r>
          </w:p>
          <w:p w:rsidR="00CC1709" w:rsidRDefault="00713882">
            <w:pPr>
              <w:pStyle w:val="TableParagraph"/>
              <w:spacing w:line="270" w:lineRule="atLeast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працевлаштування.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лабораторіях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 установ, профільних кафедрах університетів. Відповідні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робочі місця (наукові дослідження та управління) підприємств,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організацій.</w:t>
            </w:r>
          </w:p>
        </w:tc>
      </w:tr>
      <w:tr w:rsidR="00CC1709">
        <w:trPr>
          <w:trHeight w:val="2469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8" w:lineRule="exact"/>
              <w:ind w:left="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spacing w:line="237" w:lineRule="auto"/>
              <w:ind w:left="117" w:right="783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Продовження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освіти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ind w:left="115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Навчання впродовж життя для розвитку </w:t>
            </w:r>
            <w:r>
              <w:rPr>
                <w:w w:val="105"/>
                <w:sz w:val="24"/>
              </w:rPr>
              <w:t>і самовдосконалення 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науковій та професійній сферах діяльності, а також в інших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споріднених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галузях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наукових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знань:</w:t>
            </w:r>
          </w:p>
          <w:p w:rsidR="00CC1709" w:rsidRDefault="00713882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 на 9-ому кваліфікаційному рівню Національної рам-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галузі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«Природничі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науки»;</w:t>
            </w:r>
          </w:p>
          <w:p w:rsidR="00CC1709" w:rsidRDefault="00713882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навчання на 8-ому кваліфікаційному рівні Національної 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споріднених спеціальностях;</w:t>
            </w:r>
          </w:p>
          <w:p w:rsidR="00CC1709" w:rsidRDefault="00713882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4" w:lineRule="exact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освітні програми, дослідницькі гранти та стипендії, що містять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компоненти.</w:t>
            </w:r>
          </w:p>
        </w:tc>
      </w:tr>
      <w:tr w:rsidR="00CC1709">
        <w:trPr>
          <w:trHeight w:val="270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1" w:lineRule="exact"/>
              <w:ind w:left="5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D</w:t>
            </w: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51" w:lineRule="exact"/>
              <w:ind w:left="3156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5.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навчання</w:t>
            </w:r>
          </w:p>
        </w:tc>
      </w:tr>
      <w:tr w:rsidR="00CC1709">
        <w:trPr>
          <w:trHeight w:val="3568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5" w:lineRule="exact"/>
              <w:ind w:left="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ind w:left="117" w:right="71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Підходи до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викладання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навчання</w:t>
            </w:r>
          </w:p>
        </w:tc>
        <w:tc>
          <w:tcPr>
            <w:tcW w:w="7052" w:type="dxa"/>
            <w:gridSpan w:val="2"/>
          </w:tcPr>
          <w:p w:rsidR="00CC1709" w:rsidRDefault="00713882" w:rsidP="005C0E54">
            <w:pPr>
              <w:pStyle w:val="TableParagraph"/>
              <w:spacing w:line="220" w:lineRule="auto"/>
              <w:ind w:left="113" w:right="-15" w:firstLine="153"/>
              <w:jc w:val="both"/>
              <w:rPr>
                <w:sz w:val="24"/>
              </w:rPr>
            </w:pPr>
            <w:r>
              <w:rPr>
                <w:sz w:val="24"/>
              </w:rPr>
              <w:t>Основними підходами до викладання та навчання аспірантів є: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лекційних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робіт, семінарів та консультацій із запланованих дисциплін;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бібліотеці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Інституту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бібліотеках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  <w:p w:rsidR="00CC1709" w:rsidRDefault="005C0E54" w:rsidP="005C0E54">
            <w:pPr>
              <w:pStyle w:val="TableParagraph"/>
              <w:tabs>
                <w:tab w:val="left" w:pos="1646"/>
                <w:tab w:val="left" w:pos="3269"/>
                <w:tab w:val="left" w:pos="4138"/>
                <w:tab w:val="left" w:pos="5309"/>
                <w:tab w:val="left" w:pos="5749"/>
              </w:tabs>
              <w:spacing w:line="220" w:lineRule="auto"/>
              <w:ind w:left="113" w:right="-15" w:firstLine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використання </w:t>
            </w:r>
            <w:r w:rsidR="00713882">
              <w:rPr>
                <w:sz w:val="24"/>
              </w:rPr>
              <w:t>дистанційних</w:t>
            </w:r>
            <w:r>
              <w:rPr>
                <w:sz w:val="24"/>
              </w:rPr>
              <w:t xml:space="preserve"> </w:t>
            </w:r>
            <w:r w:rsidR="00713882">
              <w:rPr>
                <w:sz w:val="24"/>
              </w:rPr>
              <w:t>курсів</w:t>
            </w:r>
            <w:r>
              <w:rPr>
                <w:sz w:val="24"/>
              </w:rPr>
              <w:t xml:space="preserve"> </w:t>
            </w:r>
            <w:r w:rsidR="00713882">
              <w:rPr>
                <w:sz w:val="24"/>
              </w:rPr>
              <w:t>навчання</w:t>
            </w:r>
            <w:r>
              <w:rPr>
                <w:sz w:val="24"/>
              </w:rPr>
              <w:t xml:space="preserve"> </w:t>
            </w:r>
            <w:r w:rsidR="00713882">
              <w:rPr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 w:rsidR="00713882">
              <w:rPr>
                <w:sz w:val="24"/>
              </w:rPr>
              <w:t>електронних</w:t>
            </w:r>
            <w:r w:rsidR="00713882">
              <w:rPr>
                <w:spacing w:val="-57"/>
                <w:sz w:val="24"/>
              </w:rPr>
              <w:t xml:space="preserve"> </w:t>
            </w:r>
            <w:r w:rsidR="00713882">
              <w:rPr>
                <w:sz w:val="24"/>
              </w:rPr>
              <w:t>ресурсів</w:t>
            </w:r>
            <w:r w:rsidR="00713882">
              <w:rPr>
                <w:spacing w:val="-1"/>
                <w:sz w:val="24"/>
              </w:rPr>
              <w:t xml:space="preserve"> </w:t>
            </w:r>
            <w:r w:rsidR="00713882">
              <w:rPr>
                <w:sz w:val="24"/>
              </w:rPr>
              <w:t>за</w:t>
            </w:r>
            <w:r w:rsidR="00713882">
              <w:rPr>
                <w:spacing w:val="-1"/>
                <w:sz w:val="24"/>
              </w:rPr>
              <w:t xml:space="preserve"> </w:t>
            </w:r>
            <w:r w:rsidR="00713882">
              <w:rPr>
                <w:sz w:val="24"/>
              </w:rPr>
              <w:t>допомогою</w:t>
            </w:r>
            <w:r w:rsidR="00713882">
              <w:rPr>
                <w:spacing w:val="3"/>
                <w:sz w:val="24"/>
              </w:rPr>
              <w:t xml:space="preserve"> </w:t>
            </w:r>
            <w:r w:rsidR="00713882">
              <w:rPr>
                <w:sz w:val="24"/>
              </w:rPr>
              <w:t>мережі</w:t>
            </w:r>
            <w:r w:rsidR="00713882">
              <w:rPr>
                <w:spacing w:val="2"/>
                <w:sz w:val="24"/>
              </w:rPr>
              <w:t xml:space="preserve"> </w:t>
            </w:r>
            <w:r w:rsidR="00713882">
              <w:rPr>
                <w:sz w:val="24"/>
              </w:rPr>
              <w:t>Інтернет;</w:t>
            </w:r>
          </w:p>
          <w:p w:rsidR="00CC1709" w:rsidRDefault="00713882" w:rsidP="005C0E54">
            <w:pPr>
              <w:pStyle w:val="TableParagraph"/>
              <w:spacing w:line="220" w:lineRule="auto"/>
              <w:ind w:left="113" w:right="-15" w:firstLine="153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Інституту,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закладів;</w:t>
            </w:r>
          </w:p>
          <w:p w:rsidR="00CC1709" w:rsidRDefault="00713882" w:rsidP="005C0E54">
            <w:pPr>
              <w:pStyle w:val="TableParagraph"/>
              <w:tabs>
                <w:tab w:val="left" w:pos="1272"/>
                <w:tab w:val="left" w:pos="1747"/>
                <w:tab w:val="left" w:pos="3612"/>
                <w:tab w:val="left" w:pos="4892"/>
                <w:tab w:val="left" w:pos="6179"/>
              </w:tabs>
              <w:spacing w:line="220" w:lineRule="auto"/>
              <w:ind w:left="113" w:right="-15" w:firstLine="153"/>
              <w:jc w:val="both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 w:rsidR="005C0E54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5C0E54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  <w:r w:rsidR="005C0E54">
              <w:rPr>
                <w:sz w:val="24"/>
              </w:rPr>
              <w:t xml:space="preserve"> </w:t>
            </w:r>
            <w:r>
              <w:rPr>
                <w:sz w:val="24"/>
              </w:rPr>
              <w:t>аспірантів</w:t>
            </w:r>
            <w:r w:rsidR="005C0E54">
              <w:rPr>
                <w:sz w:val="24"/>
              </w:rPr>
              <w:t xml:space="preserve"> </w:t>
            </w:r>
            <w:r>
              <w:rPr>
                <w:sz w:val="24"/>
              </w:rPr>
              <w:t>провідних</w:t>
            </w:r>
            <w:r w:rsidR="005C0E54">
              <w:rPr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профільної галузі;</w:t>
            </w:r>
          </w:p>
          <w:p w:rsidR="00CC1709" w:rsidRDefault="00713882" w:rsidP="005C0E54">
            <w:pPr>
              <w:pStyle w:val="TableParagraph"/>
              <w:spacing w:line="218" w:lineRule="auto"/>
              <w:ind w:left="113" w:right="-15" w:firstLine="153"/>
              <w:jc w:val="both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аспірантів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нянаукових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стипендій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грантів;</w:t>
            </w:r>
          </w:p>
        </w:tc>
      </w:tr>
      <w:tr w:rsidR="00CC1709">
        <w:trPr>
          <w:trHeight w:val="1375"/>
        </w:trPr>
        <w:tc>
          <w:tcPr>
            <w:tcW w:w="355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98" w:type="dxa"/>
            <w:gridSpan w:val="2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52" w:type="dxa"/>
            <w:gridSpan w:val="2"/>
          </w:tcPr>
          <w:p w:rsidR="00CC1709" w:rsidRDefault="00713882" w:rsidP="005C0E54">
            <w:pPr>
              <w:pStyle w:val="TableParagraph"/>
              <w:spacing w:line="235" w:lineRule="auto"/>
              <w:ind w:left="113" w:right="70" w:firstLine="153"/>
              <w:jc w:val="both"/>
              <w:rPr>
                <w:sz w:val="24"/>
              </w:rPr>
            </w:pPr>
            <w:r>
              <w:rPr>
                <w:sz w:val="24"/>
              </w:rPr>
              <w:t>активна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аспірантів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виконанні держбюджетних та </w:t>
            </w:r>
            <w:proofErr w:type="spellStart"/>
            <w:r>
              <w:rPr>
                <w:sz w:val="24"/>
              </w:rPr>
              <w:t>госпдоговірних</w:t>
            </w:r>
            <w:proofErr w:type="spellEnd"/>
            <w:r>
              <w:rPr>
                <w:sz w:val="24"/>
              </w:rPr>
              <w:t xml:space="preserve"> тем, 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 та облікових документів, оформленні патентів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свідоцтв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C1709">
        <w:trPr>
          <w:trHeight w:val="2776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3" w:lineRule="exact"/>
              <w:ind w:left="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ind w:left="117" w:right="99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Система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оцінювання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ind w:left="115" w:right="78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  <w:p w:rsidR="00CC1709" w:rsidRDefault="00713882">
            <w:pPr>
              <w:pStyle w:val="TableParagraph"/>
              <w:spacing w:line="237" w:lineRule="auto"/>
              <w:ind w:left="148" w:right="69" w:firstLine="141"/>
              <w:jc w:val="both"/>
              <w:rPr>
                <w:sz w:val="24"/>
              </w:rPr>
            </w:pPr>
            <w:r>
              <w:rPr>
                <w:i/>
                <w:sz w:val="27"/>
              </w:rPr>
              <w:t>Поточний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звітів.</w:t>
            </w:r>
          </w:p>
          <w:p w:rsidR="00CC1709" w:rsidRDefault="00713882">
            <w:pPr>
              <w:pStyle w:val="TableParagraph"/>
              <w:spacing w:line="237" w:lineRule="auto"/>
              <w:ind w:left="148" w:right="69" w:firstLine="2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Підсумковий </w:t>
            </w:r>
            <w:r>
              <w:rPr>
                <w:sz w:val="24"/>
              </w:rPr>
              <w:t>контроль передбачає диференційований залік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іспит.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Аспірант вважається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цієї</w:t>
            </w:r>
          </w:p>
          <w:p w:rsidR="00CC1709" w:rsidRDefault="00713882">
            <w:pPr>
              <w:pStyle w:val="TableParagraph"/>
              <w:spacing w:line="269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дисципліни.</w:t>
            </w:r>
          </w:p>
        </w:tc>
      </w:tr>
      <w:tr w:rsidR="00CC1709">
        <w:trPr>
          <w:trHeight w:val="4140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3" w:lineRule="exact"/>
              <w:ind w:left="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spacing w:line="237" w:lineRule="auto"/>
              <w:ind w:left="117" w:right="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Форма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успішності навчання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аспірантів/</w:t>
            </w:r>
          </w:p>
          <w:p w:rsidR="00CC1709" w:rsidRDefault="00713882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здобувачів</w:t>
            </w: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ind w:left="115" w:right="73"/>
              <w:jc w:val="both"/>
              <w:rPr>
                <w:sz w:val="24"/>
              </w:rPr>
            </w:pPr>
            <w:r>
              <w:rPr>
                <w:sz w:val="24"/>
              </w:rPr>
              <w:t>Аспіранти/здобувачі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щорічну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індивідуального плану, включаючи опубліковані наукові статті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конференціях.</w:t>
            </w:r>
          </w:p>
          <w:p w:rsidR="00CC1709" w:rsidRDefault="00713882">
            <w:pPr>
              <w:pStyle w:val="TableParagraph"/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>Остаточним результатом навчання аспірантів/здобувачів є повне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опублікованих за результатами досліджень наукових праць, у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індексуються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наукометричних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рукопис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представлення її на спільне засідання відділів Інституту або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 в спеціалізовану вчену раду для отримання наукового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«Природничі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</w:p>
          <w:p w:rsidR="00CC1709" w:rsidRDefault="0071388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спеціальності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«Фізика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астрономія».</w:t>
            </w:r>
          </w:p>
        </w:tc>
      </w:tr>
      <w:tr w:rsidR="00CC1709">
        <w:trPr>
          <w:trHeight w:val="273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3" w:lineRule="exact"/>
              <w:ind w:left="4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E</w:t>
            </w:r>
          </w:p>
        </w:tc>
        <w:tc>
          <w:tcPr>
            <w:tcW w:w="2398" w:type="dxa"/>
            <w:gridSpan w:val="2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52" w:type="dxa"/>
            <w:gridSpan w:val="2"/>
          </w:tcPr>
          <w:p w:rsidR="00CC1709" w:rsidRDefault="00713882">
            <w:pPr>
              <w:pStyle w:val="TableParagraph"/>
              <w:spacing w:line="253" w:lineRule="exact"/>
              <w:ind w:left="472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6.</w:t>
            </w:r>
            <w:r>
              <w:rPr>
                <w:b/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Програмні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компетентності</w:t>
            </w:r>
          </w:p>
        </w:tc>
      </w:tr>
      <w:tr w:rsidR="00CC1709">
        <w:trPr>
          <w:trHeight w:val="6051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5" w:lineRule="exact"/>
              <w:ind w:left="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spacing w:line="237" w:lineRule="auto"/>
              <w:ind w:left="117" w:right="74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Загальні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(універсальні)</w:t>
            </w:r>
          </w:p>
        </w:tc>
        <w:tc>
          <w:tcPr>
            <w:tcW w:w="7052" w:type="dxa"/>
            <w:gridSpan w:val="2"/>
          </w:tcPr>
          <w:p w:rsidR="00CC1709" w:rsidRDefault="00713882" w:rsidP="00536175">
            <w:pPr>
              <w:pStyle w:val="TableParagraph"/>
              <w:spacing w:line="237" w:lineRule="auto"/>
              <w:ind w:left="115" w:right="74" w:firstLine="4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Оволодіння </w:t>
            </w:r>
            <w:proofErr w:type="spellStart"/>
            <w:r>
              <w:rPr>
                <w:sz w:val="24"/>
              </w:rPr>
              <w:t>компетентностями</w:t>
            </w:r>
            <w:proofErr w:type="spellEnd"/>
            <w:r>
              <w:rPr>
                <w:sz w:val="24"/>
              </w:rPr>
              <w:t>, спрямованими на формування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світогляду,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ЗК1.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Креативність: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досліджувати нові теорії та моделі реальних явищ в 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астрономії</w:t>
            </w:r>
          </w:p>
          <w:p w:rsidR="00CC1709" w:rsidRDefault="00CC1709" w:rsidP="00536175">
            <w:pPr>
              <w:pStyle w:val="TableParagraph"/>
              <w:spacing w:before="5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ЗК2.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наявних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знань.</w:t>
            </w:r>
          </w:p>
          <w:p w:rsidR="00CC1709" w:rsidRDefault="00CC1709" w:rsidP="00536175">
            <w:pPr>
              <w:pStyle w:val="TableParagraph"/>
              <w:jc w:val="both"/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37" w:lineRule="auto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ЗК3. Компетентність в постановці та проведенні 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проводити досліджень на якісному рівні, розробляти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проектами.</w:t>
            </w:r>
          </w:p>
          <w:p w:rsidR="00CC1709" w:rsidRDefault="00CC1709" w:rsidP="00536175">
            <w:pPr>
              <w:pStyle w:val="TableParagraph"/>
              <w:spacing w:before="8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ЗК4. Здатність виконувати дослідження, як самостійно так і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лідера,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застосувати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навики</w:t>
            </w:r>
          </w:p>
          <w:p w:rsidR="00CC1709" w:rsidRDefault="00713882" w:rsidP="00536175">
            <w:pPr>
              <w:pStyle w:val="TableParagraph"/>
              <w:spacing w:line="264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командної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робити.</w:t>
            </w:r>
          </w:p>
        </w:tc>
      </w:tr>
      <w:tr w:rsidR="00CC1709">
        <w:trPr>
          <w:trHeight w:val="4695"/>
        </w:trPr>
        <w:tc>
          <w:tcPr>
            <w:tcW w:w="355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98" w:type="dxa"/>
            <w:gridSpan w:val="2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52" w:type="dxa"/>
            <w:gridSpan w:val="2"/>
          </w:tcPr>
          <w:p w:rsidR="00CC1709" w:rsidRDefault="00713882" w:rsidP="0053617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ЗК5.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 іноземною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CC1709" w:rsidRDefault="00CC1709" w:rsidP="00536175">
            <w:pPr>
              <w:pStyle w:val="TableParagraph"/>
              <w:spacing w:before="6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ЗК6.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обговорювати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отримані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доктора філософії.</w:t>
            </w:r>
          </w:p>
          <w:p w:rsidR="00CC1709" w:rsidRDefault="00CC1709" w:rsidP="00536175">
            <w:pPr>
              <w:pStyle w:val="TableParagraph"/>
              <w:jc w:val="both"/>
              <w:rPr>
                <w:sz w:val="24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ЗК7. Компетентність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дотриманні етичних принципів як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зору професійної чесності та порядності так і 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  <w:p w:rsidR="00CC1709" w:rsidRDefault="00CC1709" w:rsidP="00536175">
            <w:pPr>
              <w:pStyle w:val="TableParagraph"/>
              <w:spacing w:before="3"/>
              <w:jc w:val="both"/>
              <w:rPr>
                <w:sz w:val="24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ЗК8. Компетентність у використанні сучасних 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програм. Здатність працювати з сучасними бібліографічними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наукометричними</w:t>
            </w:r>
            <w:proofErr w:type="spellEnd"/>
          </w:p>
          <w:p w:rsidR="00CC1709" w:rsidRDefault="00713882" w:rsidP="00536175">
            <w:pPr>
              <w:pStyle w:val="TableParagraph"/>
              <w:spacing w:line="262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платформами.</w:t>
            </w:r>
          </w:p>
        </w:tc>
      </w:tr>
      <w:tr w:rsidR="00CC1709">
        <w:trPr>
          <w:trHeight w:val="9063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70" w:lineRule="exact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398" w:type="dxa"/>
            <w:gridSpan w:val="2"/>
          </w:tcPr>
          <w:p w:rsidR="00CC1709" w:rsidRDefault="00713882">
            <w:pPr>
              <w:pStyle w:val="TableParagraph"/>
              <w:spacing w:line="270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Фахові</w:t>
            </w:r>
          </w:p>
        </w:tc>
        <w:tc>
          <w:tcPr>
            <w:tcW w:w="7052" w:type="dxa"/>
            <w:gridSpan w:val="2"/>
          </w:tcPr>
          <w:p w:rsidR="00CC1709" w:rsidRDefault="00713882" w:rsidP="00536175">
            <w:pPr>
              <w:pStyle w:val="TableParagraph"/>
              <w:spacing w:line="237" w:lineRule="auto"/>
              <w:ind w:left="117" w:right="68"/>
              <w:jc w:val="both"/>
              <w:rPr>
                <w:sz w:val="24"/>
              </w:rPr>
            </w:pPr>
            <w:r>
              <w:rPr>
                <w:sz w:val="24"/>
              </w:rPr>
              <w:t>Набуття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глибинних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«Фізика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астрономія», за якою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аспірант проводить дослідження, 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фундаментальних загальнонаукових принципів і знань, а також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досліджуваного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37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ФК1. Компетентність у вмінні побудови моделей і систем,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досліджувати їх при застосуванні фундаментальних 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теоретико-експериментальні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нових 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CC1709" w:rsidRDefault="00CC1709" w:rsidP="00536175">
            <w:pPr>
              <w:pStyle w:val="TableParagraph"/>
              <w:spacing w:before="3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ФК2.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безпечення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астрономії.</w:t>
            </w:r>
          </w:p>
          <w:p w:rsidR="00CC1709" w:rsidRDefault="00CC1709" w:rsidP="00536175">
            <w:pPr>
              <w:pStyle w:val="TableParagraph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37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ФК3.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достатньо-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наукової роботи іноземною мовою (англійською або іншою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специфіки спеціальності) в усній та письмовій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 а також для повного розуміння іншомовних 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звідповідної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</w:p>
          <w:p w:rsidR="00CC1709" w:rsidRDefault="00CC1709" w:rsidP="00536175">
            <w:pPr>
              <w:pStyle w:val="TableParagraph"/>
              <w:spacing w:before="4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ФК4. Здатність обробляти та інтерпретувати експериментальні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рідкокристалічних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практиці.</w:t>
            </w:r>
          </w:p>
        </w:tc>
      </w:tr>
      <w:tr w:rsidR="00CC1709">
        <w:trPr>
          <w:trHeight w:val="8508"/>
        </w:trPr>
        <w:tc>
          <w:tcPr>
            <w:tcW w:w="355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98" w:type="dxa"/>
            <w:gridSpan w:val="2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52" w:type="dxa"/>
            <w:gridSpan w:val="2"/>
          </w:tcPr>
          <w:p w:rsidR="00CC1709" w:rsidRDefault="00713882" w:rsidP="0053617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37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ФК5.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 методах дослідження структурної будови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тіл, вміння 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науковій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практичній роботі.</w:t>
            </w:r>
          </w:p>
          <w:p w:rsidR="00CC1709" w:rsidRDefault="00CC1709" w:rsidP="00536175">
            <w:pPr>
              <w:pStyle w:val="TableParagraph"/>
              <w:spacing w:before="7"/>
              <w:jc w:val="both"/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ФК6.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 лабораторних досліджень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випромінювання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роздільної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ефектів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світла 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середовищем.</w:t>
            </w:r>
          </w:p>
          <w:p w:rsidR="00CC1709" w:rsidRDefault="00CC1709" w:rsidP="00536175">
            <w:pPr>
              <w:pStyle w:val="TableParagraph"/>
              <w:spacing w:before="6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37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ФК7.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нанотехнологій,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біомедицини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фізико-хімічних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нанорозмірних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наносистем</w:t>
            </w:r>
            <w:proofErr w:type="spellEnd"/>
            <w:r>
              <w:rPr>
                <w:sz w:val="24"/>
              </w:rPr>
              <w:t>.</w:t>
            </w:r>
          </w:p>
          <w:p w:rsidR="00CC1709" w:rsidRDefault="00CC1709" w:rsidP="00536175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ФК8.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 та синтезу отриманих матеріалів в галузі фізики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поверхні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тонких органічних плівок.</w:t>
            </w:r>
          </w:p>
          <w:p w:rsidR="00CC1709" w:rsidRDefault="00CC1709" w:rsidP="00536175">
            <w:pPr>
              <w:pStyle w:val="TableParagraph"/>
              <w:spacing w:before="9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spacing w:line="237" w:lineRule="auto"/>
              <w:ind w:left="525" w:right="161" w:hanging="418"/>
              <w:jc w:val="both"/>
              <w:rPr>
                <w:sz w:val="24"/>
              </w:rPr>
            </w:pPr>
            <w:r>
              <w:rPr>
                <w:sz w:val="24"/>
              </w:rPr>
              <w:t>ФК9.Здатність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біофізики,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біонанотехнологій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впроваджень</w:t>
            </w:r>
            <w:proofErr w:type="spellEnd"/>
            <w:r>
              <w:rPr>
                <w:sz w:val="24"/>
              </w:rPr>
              <w:t>.</w:t>
            </w:r>
          </w:p>
          <w:p w:rsidR="00CC1709" w:rsidRDefault="00CC1709" w:rsidP="00536175">
            <w:pPr>
              <w:pStyle w:val="TableParagraph"/>
              <w:jc w:val="both"/>
              <w:rPr>
                <w:sz w:val="24"/>
              </w:rPr>
            </w:pPr>
          </w:p>
          <w:p w:rsidR="00CC1709" w:rsidRDefault="00713882" w:rsidP="00536175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spacing w:line="237" w:lineRule="auto"/>
              <w:ind w:left="525" w:right="130" w:hanging="418"/>
              <w:jc w:val="both"/>
              <w:rPr>
                <w:sz w:val="24"/>
              </w:rPr>
            </w:pPr>
            <w:r>
              <w:rPr>
                <w:sz w:val="24"/>
              </w:rPr>
              <w:t>ФК10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плазмо-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динаміки, зокрема у створенні об’ємних надтеплових </w:t>
            </w:r>
            <w:proofErr w:type="spellStart"/>
            <w:r>
              <w:rPr>
                <w:sz w:val="24"/>
              </w:rPr>
              <w:t>елект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ричних</w:t>
            </w:r>
            <w:proofErr w:type="spellEnd"/>
            <w:r>
              <w:rPr>
                <w:sz w:val="24"/>
              </w:rPr>
              <w:t xml:space="preserve"> полів, придатних для прискорення іонів в об’ємі плаз-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квазінейтральності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C1709">
        <w:trPr>
          <w:trHeight w:val="275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6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F</w:t>
            </w: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56" w:lineRule="exact"/>
              <w:ind w:left="2971"/>
              <w:jc w:val="left"/>
              <w:rPr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7.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Програмні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навчання</w:t>
            </w:r>
          </w:p>
        </w:tc>
      </w:tr>
      <w:tr w:rsidR="00CC1709">
        <w:trPr>
          <w:trHeight w:val="6014"/>
        </w:trPr>
        <w:tc>
          <w:tcPr>
            <w:tcW w:w="355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450" w:type="dxa"/>
            <w:gridSpan w:val="4"/>
          </w:tcPr>
          <w:p w:rsidR="00CC1709" w:rsidRDefault="00713882" w:rsidP="00536175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Знання: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37" w:lineRule="auto"/>
              <w:ind w:left="113" w:right="228" w:hanging="360"/>
              <w:jc w:val="both"/>
              <w:rPr>
                <w:sz w:val="24"/>
              </w:rPr>
            </w:pPr>
            <w:r>
              <w:rPr>
                <w:sz w:val="24"/>
              </w:rPr>
              <w:t>ПРН1.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історичного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астрономії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розвиток 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Новітні</w:t>
            </w:r>
          </w:p>
          <w:p w:rsidR="00CC1709" w:rsidRDefault="00713882" w:rsidP="00536175">
            <w:pPr>
              <w:pStyle w:val="TableParagraph"/>
              <w:spacing w:line="237" w:lineRule="auto"/>
              <w:ind w:left="113" w:right="540"/>
              <w:jc w:val="both"/>
              <w:rPr>
                <w:sz w:val="24"/>
              </w:rPr>
            </w:pPr>
            <w:r>
              <w:rPr>
                <w:sz w:val="24"/>
              </w:rPr>
              <w:t>передові базові та методологічні знання в галузі науково-дослідницької 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ind w:left="113" w:right="281" w:hanging="360"/>
              <w:jc w:val="both"/>
              <w:rPr>
                <w:sz w:val="24"/>
              </w:rPr>
            </w:pPr>
            <w:r>
              <w:rPr>
                <w:sz w:val="24"/>
              </w:rPr>
              <w:t>ПРН2.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Ґрунтовні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професії.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українських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зарубіжних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області.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37" w:lineRule="auto"/>
              <w:ind w:left="113" w:right="236" w:hanging="360"/>
              <w:jc w:val="both"/>
              <w:rPr>
                <w:sz w:val="24"/>
              </w:rPr>
            </w:pPr>
            <w:r>
              <w:rPr>
                <w:sz w:val="24"/>
              </w:rPr>
              <w:t>ПРН3.Знання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важливості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повноти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матеріалу.</w:t>
            </w:r>
          </w:p>
          <w:p w:rsidR="00CC1709" w:rsidRDefault="00CC1709" w:rsidP="00536175">
            <w:pPr>
              <w:pStyle w:val="TableParagraph"/>
              <w:spacing w:before="10"/>
              <w:ind w:left="113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spacing w:before="1" w:line="272" w:lineRule="exact"/>
              <w:ind w:left="11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Уміння: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37" w:lineRule="auto"/>
              <w:ind w:left="113" w:right="225" w:hanging="360"/>
              <w:jc w:val="both"/>
              <w:rPr>
                <w:sz w:val="24"/>
              </w:rPr>
            </w:pPr>
            <w:r>
              <w:rPr>
                <w:sz w:val="24"/>
              </w:rPr>
              <w:t>ПРН4.Уміння формулювати мету і значення власного наукового дослідження,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кваліфіковану оцінку коректності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викладених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фактів.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5" w:line="235" w:lineRule="auto"/>
              <w:ind w:left="113" w:right="180" w:hanging="360"/>
              <w:jc w:val="both"/>
              <w:rPr>
                <w:sz w:val="24"/>
              </w:rPr>
            </w:pPr>
            <w:r>
              <w:rPr>
                <w:sz w:val="24"/>
              </w:rPr>
              <w:t>ПРН5.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потребами сучасного суспільства та орієнтуючись на стан 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розробок.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2" w:line="274" w:lineRule="exact"/>
              <w:ind w:left="113" w:hanging="360"/>
              <w:jc w:val="both"/>
              <w:rPr>
                <w:sz w:val="24"/>
              </w:rPr>
            </w:pPr>
            <w:r>
              <w:rPr>
                <w:sz w:val="24"/>
              </w:rPr>
              <w:t>ПРН6.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</w:p>
          <w:p w:rsidR="00CC1709" w:rsidRDefault="00713882" w:rsidP="00536175">
            <w:pPr>
              <w:pStyle w:val="TableParagraph"/>
              <w:spacing w:line="268" w:lineRule="exact"/>
              <w:ind w:left="113" w:right="183"/>
              <w:jc w:val="both"/>
              <w:rPr>
                <w:sz w:val="24"/>
              </w:rPr>
            </w:pPr>
            <w:r>
              <w:rPr>
                <w:sz w:val="24"/>
              </w:rPr>
              <w:t>інформації та професійних текстів. Аналізувати відомі та оригінальні досліджень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можливість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використовувати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розділах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техніки.</w:t>
            </w:r>
          </w:p>
        </w:tc>
      </w:tr>
      <w:tr w:rsidR="00CC1709">
        <w:trPr>
          <w:trHeight w:val="9608"/>
        </w:trPr>
        <w:tc>
          <w:tcPr>
            <w:tcW w:w="355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450" w:type="dxa"/>
            <w:gridSpan w:val="4"/>
          </w:tcPr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left="113" w:right="235" w:hanging="360"/>
              <w:jc w:val="both"/>
              <w:rPr>
                <w:sz w:val="24"/>
              </w:rPr>
            </w:pPr>
            <w:r>
              <w:rPr>
                <w:sz w:val="24"/>
              </w:rPr>
              <w:t>ПРН7.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дослідженнь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науково-дослідницької та інноваційної діяльності, які приводять до отримання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новихоригінальних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результатів.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left="113" w:right="141" w:hanging="360"/>
              <w:jc w:val="both"/>
              <w:rPr>
                <w:sz w:val="24"/>
              </w:rPr>
            </w:pPr>
            <w:r>
              <w:rPr>
                <w:sz w:val="24"/>
              </w:rPr>
              <w:t>ПРН8.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підбирати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під-</w:t>
            </w:r>
            <w:proofErr w:type="spellStart"/>
            <w:r>
              <w:rPr>
                <w:sz w:val="24"/>
              </w:rPr>
              <w:t>готовки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пропозицій).</w:t>
            </w:r>
          </w:p>
          <w:p w:rsidR="00CC1709" w:rsidRDefault="00CC1709" w:rsidP="00536175">
            <w:pPr>
              <w:pStyle w:val="TableParagraph"/>
              <w:spacing w:before="5"/>
              <w:ind w:left="113"/>
              <w:jc w:val="both"/>
            </w:pPr>
          </w:p>
          <w:p w:rsidR="00CC1709" w:rsidRDefault="00713882" w:rsidP="00536175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Комунікація: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3" w:line="237" w:lineRule="auto"/>
              <w:ind w:left="113" w:right="431" w:hanging="360"/>
              <w:jc w:val="both"/>
              <w:rPr>
                <w:sz w:val="24"/>
              </w:rPr>
            </w:pPr>
            <w:r>
              <w:rPr>
                <w:sz w:val="24"/>
              </w:rPr>
              <w:t>ПРН9.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висловлюючи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формі. Ведення професійної переписки з міжнародною науковою спільнотою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своїй науковій галузі. Вільно спілкуватися в іншомовному професійному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середовищі.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left="113" w:right="359" w:hanging="360"/>
              <w:jc w:val="both"/>
              <w:rPr>
                <w:sz w:val="24"/>
              </w:rPr>
            </w:pPr>
            <w:r>
              <w:rPr>
                <w:sz w:val="24"/>
              </w:rPr>
              <w:t>ПРН10. Коректна та грамотна підготовка результатів досліджень у 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опубліковані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міжнародних виданнях.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 та зрозуміло презентувати матеріали 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досліджень на міжнародних наукових конференціях, семінарах, </w:t>
            </w:r>
            <w:proofErr w:type="spellStart"/>
            <w:r>
              <w:rPr>
                <w:sz w:val="24"/>
              </w:rPr>
              <w:t>грамотно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застосовувати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іноземну</w:t>
            </w:r>
            <w:r>
              <w:rPr>
                <w:sz w:val="24"/>
              </w:rPr>
              <w:t xml:space="preserve"> мову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викладені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результатів.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237" w:lineRule="auto"/>
              <w:ind w:left="113" w:right="123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ПРН11.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комунікативні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спілкуванні, обміні інформацією, зборі, аналізі, обробці, інтерпретації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:rsidR="00CC1709" w:rsidRDefault="00CC1709" w:rsidP="00536175">
            <w:pPr>
              <w:pStyle w:val="TableParagraph"/>
              <w:ind w:left="113"/>
              <w:jc w:val="both"/>
              <w:rPr>
                <w:sz w:val="23"/>
              </w:rPr>
            </w:pPr>
          </w:p>
          <w:p w:rsidR="00CC1709" w:rsidRDefault="00713882" w:rsidP="00536175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Автономія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відповідальність: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3" w:line="237" w:lineRule="auto"/>
              <w:ind w:left="113" w:right="250" w:hanging="360"/>
              <w:jc w:val="both"/>
              <w:rPr>
                <w:sz w:val="24"/>
              </w:rPr>
            </w:pPr>
            <w:r>
              <w:rPr>
                <w:sz w:val="24"/>
              </w:rPr>
              <w:t>ПРН12. Створення новітніх комплексних проектів, прояв лідерських якостей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автономність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виконання.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підготувати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звітної</w:t>
            </w:r>
          </w:p>
          <w:p w:rsidR="00CC1709" w:rsidRDefault="00713882" w:rsidP="00536175"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4" w:line="237" w:lineRule="auto"/>
              <w:ind w:left="113" w:right="123" w:hanging="360"/>
              <w:jc w:val="both"/>
              <w:rPr>
                <w:sz w:val="24"/>
              </w:rPr>
            </w:pPr>
            <w:r>
              <w:rPr>
                <w:sz w:val="24"/>
              </w:rPr>
              <w:t>ПРН13. Вміння до саморозвитку та самовдосконалення, особиста відповідальність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висновків. Самостійно опрацьовувати та критично аналізувати наукові 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</w:p>
          <w:p w:rsidR="00CC1709" w:rsidRDefault="00713882" w:rsidP="00536175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2" w:line="237" w:lineRule="auto"/>
              <w:ind w:left="113" w:right="312" w:hanging="360"/>
              <w:jc w:val="both"/>
              <w:rPr>
                <w:sz w:val="24"/>
              </w:rPr>
            </w:pPr>
            <w:r>
              <w:rPr>
                <w:sz w:val="24"/>
              </w:rPr>
              <w:t>ПРН14.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команді.</w:t>
            </w:r>
          </w:p>
        </w:tc>
      </w:tr>
      <w:tr w:rsidR="00CC1709">
        <w:trPr>
          <w:trHeight w:val="273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G</w:t>
            </w: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54" w:lineRule="exact"/>
              <w:ind w:left="2285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8.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Ресурсне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забезпечення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реалізації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програми</w:t>
            </w:r>
          </w:p>
        </w:tc>
      </w:tr>
      <w:tr w:rsidR="00CC1709">
        <w:trPr>
          <w:trHeight w:val="1101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8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2256" w:type="dxa"/>
          </w:tcPr>
          <w:p w:rsidR="00CC1709" w:rsidRDefault="00713882">
            <w:pPr>
              <w:pStyle w:val="TableParagraph"/>
              <w:spacing w:line="237" w:lineRule="auto"/>
              <w:ind w:left="189" w:right="62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Кадрове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забезпечення</w:t>
            </w:r>
          </w:p>
        </w:tc>
        <w:tc>
          <w:tcPr>
            <w:tcW w:w="7194" w:type="dxa"/>
            <w:gridSpan w:val="3"/>
          </w:tcPr>
          <w:p w:rsidR="00CC1709" w:rsidRDefault="00713882">
            <w:pPr>
              <w:pStyle w:val="TableParagraph"/>
              <w:spacing w:line="237" w:lineRule="auto"/>
              <w:ind w:left="190" w:right="-15"/>
              <w:jc w:val="both"/>
              <w:rPr>
                <w:sz w:val="24"/>
              </w:rPr>
            </w:pPr>
            <w:r>
              <w:rPr>
                <w:sz w:val="24"/>
              </w:rPr>
              <w:t>Реалізація програми забезпечується кадрами високої кваліфікації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науковими ступенями та вченими званнями, які мають достатній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навчально-методичної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  <w:p w:rsidR="00CC1709" w:rsidRDefault="00713882">
            <w:pPr>
              <w:pStyle w:val="TableParagraph"/>
              <w:spacing w:line="270" w:lineRule="exact"/>
              <w:ind w:left="190"/>
              <w:jc w:val="bot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ліцензійних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умов.</w:t>
            </w:r>
          </w:p>
        </w:tc>
      </w:tr>
      <w:tr w:rsidR="00CC1709" w:rsidTr="005C0E54">
        <w:trPr>
          <w:trHeight w:val="1453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5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256" w:type="dxa"/>
          </w:tcPr>
          <w:p w:rsidR="00CC1709" w:rsidRDefault="00713882">
            <w:pPr>
              <w:pStyle w:val="TableParagraph"/>
              <w:spacing w:line="237" w:lineRule="auto"/>
              <w:ind w:left="189" w:right="627"/>
              <w:jc w:val="left"/>
              <w:rPr>
                <w:sz w:val="24"/>
              </w:rPr>
            </w:pPr>
            <w:r>
              <w:rPr>
                <w:sz w:val="24"/>
              </w:rPr>
              <w:t>Матеріально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технічне</w:t>
            </w:r>
          </w:p>
          <w:p w:rsidR="00CC1709" w:rsidRDefault="00713882">
            <w:pPr>
              <w:pStyle w:val="TableParagraph"/>
              <w:spacing w:line="272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</w:p>
        </w:tc>
        <w:tc>
          <w:tcPr>
            <w:tcW w:w="7194" w:type="dxa"/>
            <w:gridSpan w:val="3"/>
          </w:tcPr>
          <w:p w:rsidR="00CC1709" w:rsidRDefault="00713882" w:rsidP="005C0E54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  <w:p w:rsidR="00CC1709" w:rsidRDefault="00713882" w:rsidP="005C0E54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Наявність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соціально-побутової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інфраструктури.</w:t>
            </w:r>
          </w:p>
          <w:p w:rsidR="00CC1709" w:rsidRDefault="00713882" w:rsidP="005C0E54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Забезпеченість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гуртожитком.</w:t>
            </w:r>
          </w:p>
          <w:p w:rsidR="00CC1709" w:rsidRDefault="00713882" w:rsidP="005C0E54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37" w:lineRule="auto"/>
              <w:ind w:right="331" w:hanging="358"/>
              <w:jc w:val="both"/>
              <w:rPr>
                <w:sz w:val="24"/>
              </w:rPr>
            </w:pPr>
            <w:r>
              <w:rPr>
                <w:sz w:val="24"/>
              </w:rPr>
              <w:t>Забезпеченість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обладнанням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устаткуванням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планів.</w:t>
            </w:r>
          </w:p>
        </w:tc>
      </w:tr>
      <w:tr w:rsidR="005C0E54" w:rsidTr="005C0E54">
        <w:trPr>
          <w:trHeight w:val="2897"/>
        </w:trPr>
        <w:tc>
          <w:tcPr>
            <w:tcW w:w="355" w:type="dxa"/>
          </w:tcPr>
          <w:p w:rsidR="005C0E54" w:rsidRDefault="005C0E54">
            <w:pPr>
              <w:pStyle w:val="TableParagraph"/>
              <w:spacing w:line="268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2256" w:type="dxa"/>
          </w:tcPr>
          <w:p w:rsidR="005C0E54" w:rsidRDefault="005C0E54">
            <w:pPr>
              <w:pStyle w:val="TableParagraph"/>
              <w:spacing w:line="237" w:lineRule="auto"/>
              <w:ind w:left="189" w:right="24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Інформаційне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навчально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методичне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</w:t>
            </w:r>
            <w:r>
              <w:rPr>
                <w:w w:val="105"/>
                <w:sz w:val="24"/>
              </w:rPr>
              <w:t>печення</w:t>
            </w:r>
          </w:p>
        </w:tc>
        <w:tc>
          <w:tcPr>
            <w:tcW w:w="7194" w:type="dxa"/>
            <w:gridSpan w:val="3"/>
          </w:tcPr>
          <w:p w:rsidR="005C0E54" w:rsidRDefault="005C0E54">
            <w:pPr>
              <w:pStyle w:val="TableParagraph"/>
              <w:spacing w:line="232" w:lineRule="auto"/>
              <w:ind w:left="134" w:right="-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вітчизняними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фаховими періодичними виданнями відповідного або споріднено 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профілю, в тому числі в електронному вигляді (надання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бібліотеки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відділах).</w:t>
            </w:r>
          </w:p>
          <w:p w:rsidR="005C0E54" w:rsidRDefault="005C0E54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періодичних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видань.</w:t>
            </w:r>
          </w:p>
          <w:p w:rsidR="005C0E54" w:rsidRDefault="005C0E54" w:rsidP="005C0E54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line="237" w:lineRule="auto"/>
              <w:ind w:right="200" w:hanging="358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ліцензії,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CC1709">
        <w:trPr>
          <w:trHeight w:val="275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56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lastRenderedPageBreak/>
              <w:t>H</w:t>
            </w:r>
          </w:p>
        </w:tc>
        <w:tc>
          <w:tcPr>
            <w:tcW w:w="9450" w:type="dxa"/>
            <w:gridSpan w:val="4"/>
          </w:tcPr>
          <w:p w:rsidR="00CC1709" w:rsidRDefault="00713882">
            <w:pPr>
              <w:pStyle w:val="TableParagraph"/>
              <w:spacing w:line="256" w:lineRule="exact"/>
              <w:ind w:left="3341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9.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Академічна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мобільність</w:t>
            </w:r>
          </w:p>
        </w:tc>
      </w:tr>
      <w:tr w:rsidR="00CC1709">
        <w:trPr>
          <w:trHeight w:val="1104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3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2256" w:type="dxa"/>
          </w:tcPr>
          <w:p w:rsidR="00CC1709" w:rsidRDefault="00713882">
            <w:pPr>
              <w:pStyle w:val="TableParagraph"/>
              <w:ind w:left="189" w:right="689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Національна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кредитна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мобільність</w:t>
            </w:r>
          </w:p>
        </w:tc>
        <w:tc>
          <w:tcPr>
            <w:tcW w:w="7194" w:type="dxa"/>
            <w:gridSpan w:val="3"/>
          </w:tcPr>
          <w:p w:rsidR="00CC1709" w:rsidRDefault="00713882">
            <w:pPr>
              <w:pStyle w:val="TableParagraph"/>
              <w:ind w:left="190" w:right="-15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співвідносне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уможливлює</w:t>
            </w:r>
          </w:p>
          <w:p w:rsidR="00CC1709" w:rsidRDefault="00713882">
            <w:pPr>
              <w:pStyle w:val="TableParagraph"/>
              <w:spacing w:line="264" w:lineRule="exact"/>
              <w:ind w:left="1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взаємозарахування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країни</w:t>
            </w:r>
          </w:p>
        </w:tc>
      </w:tr>
      <w:tr w:rsidR="00CC1709">
        <w:trPr>
          <w:trHeight w:val="820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1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2256" w:type="dxa"/>
          </w:tcPr>
          <w:p w:rsidR="00CC1709" w:rsidRDefault="00713882">
            <w:pPr>
              <w:pStyle w:val="TableParagraph"/>
              <w:spacing w:line="232" w:lineRule="auto"/>
              <w:ind w:left="189" w:right="705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Міжнародна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кредитна</w:t>
            </w:r>
          </w:p>
          <w:p w:rsidR="00CC1709" w:rsidRDefault="00713882">
            <w:pPr>
              <w:pStyle w:val="TableParagraph"/>
              <w:spacing w:line="267" w:lineRule="exact"/>
              <w:ind w:left="18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мобільність</w:t>
            </w:r>
          </w:p>
        </w:tc>
        <w:tc>
          <w:tcPr>
            <w:tcW w:w="7194" w:type="dxa"/>
            <w:gridSpan w:val="3"/>
          </w:tcPr>
          <w:p w:rsidR="00CC1709" w:rsidRDefault="00713882">
            <w:pPr>
              <w:pStyle w:val="TableParagraph"/>
              <w:spacing w:line="237" w:lineRule="auto"/>
              <w:ind w:left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Участь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міжнародних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конференціях,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наукових</w:t>
            </w:r>
            <w:r>
              <w:rPr>
                <w:sz w:val="24"/>
              </w:rPr>
              <w:t xml:space="preserve"> школах,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семінарах,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Регулюється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</w:tr>
      <w:tr w:rsidR="00CC1709">
        <w:trPr>
          <w:trHeight w:val="1084"/>
        </w:trPr>
        <w:tc>
          <w:tcPr>
            <w:tcW w:w="355" w:type="dxa"/>
          </w:tcPr>
          <w:p w:rsidR="00CC1709" w:rsidRDefault="00713882">
            <w:pPr>
              <w:pStyle w:val="TableParagraph"/>
              <w:spacing w:line="263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2256" w:type="dxa"/>
          </w:tcPr>
          <w:p w:rsidR="00CC1709" w:rsidRDefault="00713882">
            <w:pPr>
              <w:pStyle w:val="TableParagraph"/>
              <w:spacing w:line="235" w:lineRule="auto"/>
              <w:ind w:left="189" w:right="94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Навчання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іноземних</w:t>
            </w:r>
          </w:p>
          <w:p w:rsidR="00CC1709" w:rsidRDefault="00713882">
            <w:pPr>
              <w:pStyle w:val="TableParagraph"/>
              <w:spacing w:line="272" w:lineRule="exact"/>
              <w:ind w:left="189" w:right="253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здобувачіввищої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освіти</w:t>
            </w:r>
          </w:p>
        </w:tc>
        <w:tc>
          <w:tcPr>
            <w:tcW w:w="7194" w:type="dxa"/>
            <w:gridSpan w:val="3"/>
          </w:tcPr>
          <w:p w:rsidR="00CC1709" w:rsidRDefault="00713882">
            <w:pPr>
              <w:pStyle w:val="TableParagraph"/>
              <w:spacing w:line="263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ліцензії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передбачається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іноземців.</w:t>
            </w:r>
          </w:p>
        </w:tc>
      </w:tr>
    </w:tbl>
    <w:p w:rsidR="00CC1709" w:rsidRDefault="00CC1709">
      <w:pPr>
        <w:pStyle w:val="a3"/>
        <w:rPr>
          <w:sz w:val="7"/>
        </w:rPr>
      </w:pPr>
    </w:p>
    <w:p w:rsidR="00C80A4C" w:rsidRPr="00286E46" w:rsidRDefault="00C80A4C" w:rsidP="00C80A4C">
      <w:pPr>
        <w:pStyle w:val="a5"/>
        <w:numPr>
          <w:ilvl w:val="0"/>
          <w:numId w:val="14"/>
        </w:numPr>
        <w:jc w:val="center"/>
        <w:rPr>
          <w:sz w:val="24"/>
          <w:szCs w:val="24"/>
        </w:rPr>
      </w:pPr>
      <w:r w:rsidRPr="00286E46">
        <w:rPr>
          <w:w w:val="105"/>
          <w:sz w:val="24"/>
          <w:szCs w:val="24"/>
        </w:rPr>
        <w:t>Перелік</w:t>
      </w:r>
      <w:r w:rsidRPr="00286E46">
        <w:rPr>
          <w:spacing w:val="1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компонентів</w:t>
      </w:r>
      <w:r w:rsidRPr="00286E46">
        <w:rPr>
          <w:spacing w:val="9"/>
          <w:w w:val="105"/>
          <w:sz w:val="24"/>
          <w:szCs w:val="24"/>
        </w:rPr>
        <w:t xml:space="preserve"> </w:t>
      </w:r>
      <w:proofErr w:type="spellStart"/>
      <w:r w:rsidRPr="00286E46">
        <w:rPr>
          <w:w w:val="105"/>
          <w:sz w:val="24"/>
          <w:szCs w:val="24"/>
        </w:rPr>
        <w:t>освітньо</w:t>
      </w:r>
      <w:proofErr w:type="spellEnd"/>
      <w:r w:rsidRPr="00286E46">
        <w:rPr>
          <w:b/>
          <w:w w:val="105"/>
          <w:sz w:val="24"/>
          <w:szCs w:val="24"/>
        </w:rPr>
        <w:t>-</w:t>
      </w:r>
      <w:r w:rsidRPr="00286E46">
        <w:rPr>
          <w:w w:val="105"/>
          <w:sz w:val="24"/>
          <w:szCs w:val="24"/>
        </w:rPr>
        <w:t>наукової</w:t>
      </w:r>
      <w:r w:rsidRPr="00286E46">
        <w:rPr>
          <w:spacing w:val="13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програми</w:t>
      </w:r>
      <w:r w:rsidRPr="00286E46">
        <w:rPr>
          <w:spacing w:val="7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та</w:t>
      </w:r>
      <w:r w:rsidRPr="00286E46">
        <w:rPr>
          <w:spacing w:val="4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їх</w:t>
      </w:r>
      <w:r w:rsidRPr="00286E46">
        <w:rPr>
          <w:spacing w:val="11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логічна</w:t>
      </w:r>
      <w:r w:rsidRPr="00C80A4C">
        <w:rPr>
          <w:w w:val="105"/>
          <w:sz w:val="24"/>
          <w:szCs w:val="24"/>
        </w:rPr>
        <w:t xml:space="preserve"> </w:t>
      </w:r>
      <w:r w:rsidRPr="00286E46">
        <w:rPr>
          <w:spacing w:val="-70"/>
          <w:w w:val="105"/>
          <w:sz w:val="24"/>
          <w:szCs w:val="24"/>
        </w:rPr>
        <w:t xml:space="preserve"> </w:t>
      </w:r>
      <w:r w:rsidRPr="00C80A4C">
        <w:rPr>
          <w:spacing w:val="-70"/>
          <w:w w:val="105"/>
          <w:sz w:val="24"/>
          <w:szCs w:val="24"/>
        </w:rPr>
        <w:t xml:space="preserve">  </w:t>
      </w:r>
      <w:r w:rsidRPr="00286E46">
        <w:rPr>
          <w:w w:val="105"/>
          <w:sz w:val="24"/>
          <w:szCs w:val="24"/>
        </w:rPr>
        <w:t>послідовність зі</w:t>
      </w:r>
      <w:r w:rsidRPr="00286E46">
        <w:rPr>
          <w:spacing w:val="-1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спеціальності</w:t>
      </w:r>
      <w:r>
        <w:rPr>
          <w:w w:val="105"/>
          <w:sz w:val="24"/>
          <w:szCs w:val="24"/>
        </w:rPr>
        <w:t xml:space="preserve"> </w:t>
      </w:r>
      <w:r w:rsidRPr="00286E46">
        <w:rPr>
          <w:b/>
          <w:w w:val="105"/>
          <w:sz w:val="24"/>
          <w:szCs w:val="24"/>
        </w:rPr>
        <w:t>104</w:t>
      </w:r>
      <w:r w:rsidRPr="00286E46">
        <w:rPr>
          <w:b/>
          <w:spacing w:val="2"/>
          <w:w w:val="105"/>
          <w:sz w:val="24"/>
          <w:szCs w:val="24"/>
        </w:rPr>
        <w:t xml:space="preserve"> </w:t>
      </w:r>
      <w:r w:rsidRPr="00C80A4C">
        <w:rPr>
          <w:b/>
          <w:spacing w:val="2"/>
          <w:w w:val="105"/>
          <w:sz w:val="24"/>
          <w:szCs w:val="24"/>
        </w:rPr>
        <w:t>«</w:t>
      </w:r>
      <w:r w:rsidRPr="00286E46">
        <w:rPr>
          <w:w w:val="105"/>
          <w:sz w:val="24"/>
          <w:szCs w:val="24"/>
        </w:rPr>
        <w:t>Фізика</w:t>
      </w:r>
      <w:r w:rsidRPr="00286E46">
        <w:rPr>
          <w:spacing w:val="7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та</w:t>
      </w:r>
      <w:r w:rsidRPr="00286E46">
        <w:rPr>
          <w:spacing w:val="-5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астрономія</w:t>
      </w:r>
      <w:r w:rsidRPr="00C80A4C">
        <w:rPr>
          <w:w w:val="105"/>
          <w:sz w:val="24"/>
          <w:szCs w:val="24"/>
        </w:rPr>
        <w:t>»</w:t>
      </w:r>
    </w:p>
    <w:p w:rsidR="00C80A4C" w:rsidRPr="00286E46" w:rsidRDefault="00C80A4C" w:rsidP="00C80A4C">
      <w:pPr>
        <w:pStyle w:val="a5"/>
        <w:numPr>
          <w:ilvl w:val="1"/>
          <w:numId w:val="13"/>
        </w:numPr>
        <w:ind w:left="0" w:firstLine="0"/>
        <w:jc w:val="center"/>
        <w:rPr>
          <w:sz w:val="24"/>
          <w:szCs w:val="24"/>
        </w:rPr>
      </w:pPr>
      <w:r w:rsidRPr="00286E46">
        <w:rPr>
          <w:w w:val="105"/>
          <w:sz w:val="24"/>
          <w:szCs w:val="24"/>
        </w:rPr>
        <w:t>Перелік</w:t>
      </w:r>
      <w:r w:rsidRPr="00286E46">
        <w:rPr>
          <w:spacing w:val="3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компонентів</w:t>
      </w:r>
      <w:r w:rsidRPr="00286E46">
        <w:rPr>
          <w:spacing w:val="15"/>
          <w:w w:val="105"/>
          <w:sz w:val="24"/>
          <w:szCs w:val="24"/>
        </w:rPr>
        <w:t xml:space="preserve"> </w:t>
      </w:r>
      <w:r w:rsidRPr="00286E46">
        <w:rPr>
          <w:w w:val="105"/>
          <w:sz w:val="24"/>
          <w:szCs w:val="24"/>
        </w:rPr>
        <w:t>ОП</w:t>
      </w:r>
    </w:p>
    <w:p w:rsidR="00C80A4C" w:rsidRPr="00286E46" w:rsidRDefault="00C80A4C" w:rsidP="00C80A4C">
      <w:pPr>
        <w:pStyle w:val="a3"/>
        <w:jc w:val="both"/>
      </w:pPr>
    </w:p>
    <w:tbl>
      <w:tblPr>
        <w:tblStyle w:val="TableNormal"/>
        <w:tblW w:w="4629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6"/>
        <w:gridCol w:w="5579"/>
        <w:gridCol w:w="1511"/>
        <w:gridCol w:w="1427"/>
      </w:tblGrid>
      <w:tr w:rsidR="00C80A4C" w:rsidRPr="00286E46" w:rsidTr="00C80A4C">
        <w:trPr>
          <w:trHeight w:val="861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Код</w:t>
            </w:r>
            <w:r w:rsidRPr="00286E46">
              <w:rPr>
                <w:spacing w:val="7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н/д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w w:val="105"/>
                <w:sz w:val="24"/>
                <w:szCs w:val="24"/>
                <w:lang w:val="ru-RU"/>
              </w:rPr>
              <w:t>Компоненти</w:t>
            </w:r>
            <w:proofErr w:type="spellEnd"/>
            <w:r w:rsidRPr="00286E4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w w:val="105"/>
                <w:sz w:val="24"/>
                <w:szCs w:val="24"/>
                <w:lang w:val="ru-RU"/>
              </w:rPr>
              <w:t>освітньої</w:t>
            </w:r>
            <w:proofErr w:type="spellEnd"/>
            <w:r w:rsidRPr="00286E4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w w:val="105"/>
                <w:sz w:val="24"/>
                <w:szCs w:val="24"/>
                <w:lang w:val="ru-RU"/>
              </w:rPr>
              <w:t>програми</w:t>
            </w:r>
            <w:proofErr w:type="spellEnd"/>
            <w:r w:rsidRPr="00286E46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286E46">
              <w:rPr>
                <w:w w:val="105"/>
                <w:sz w:val="24"/>
                <w:szCs w:val="24"/>
                <w:lang w:val="ru-RU"/>
              </w:rPr>
              <w:t>навчальні</w:t>
            </w:r>
            <w:proofErr w:type="spellEnd"/>
            <w:r w:rsidRPr="00286E4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w w:val="105"/>
                <w:sz w:val="24"/>
                <w:szCs w:val="24"/>
                <w:lang w:val="ru-RU"/>
              </w:rPr>
              <w:t>дисципліни</w:t>
            </w:r>
            <w:proofErr w:type="spellEnd"/>
            <w:r w:rsidRPr="00286E46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9E4725">
              <w:rPr>
                <w:w w:val="105"/>
                <w:sz w:val="24"/>
                <w:szCs w:val="24"/>
              </w:rPr>
              <w:t>Кількість</w:t>
            </w:r>
            <w:r w:rsidRPr="00286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spacing w:val="-1"/>
                <w:w w:val="105"/>
                <w:sz w:val="24"/>
                <w:szCs w:val="24"/>
              </w:rPr>
              <w:t>креди</w:t>
            </w:r>
            <w:r w:rsidRPr="00286E46">
              <w:rPr>
                <w:w w:val="105"/>
                <w:sz w:val="24"/>
                <w:szCs w:val="24"/>
              </w:rPr>
              <w:t>тів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105"/>
                <w:sz w:val="24"/>
                <w:szCs w:val="24"/>
              </w:rPr>
              <w:t>Форма</w:t>
            </w:r>
            <w:r w:rsidRPr="00286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підсумків</w:t>
            </w:r>
            <w:r w:rsidRPr="00286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spacing w:val="-1"/>
                <w:w w:val="105"/>
                <w:sz w:val="24"/>
                <w:szCs w:val="24"/>
              </w:rPr>
              <w:t>контролю</w:t>
            </w:r>
          </w:p>
        </w:tc>
      </w:tr>
      <w:tr w:rsidR="00C80A4C" w:rsidRPr="00286E46" w:rsidTr="00C80A4C">
        <w:trPr>
          <w:trHeight w:val="290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97"/>
                <w:sz w:val="24"/>
                <w:szCs w:val="24"/>
              </w:rPr>
              <w:t>4</w:t>
            </w:r>
          </w:p>
        </w:tc>
      </w:tr>
      <w:tr w:rsidR="00C80A4C" w:rsidRPr="00286E46" w:rsidTr="00C80A4C">
        <w:trPr>
          <w:trHeight w:val="345"/>
        </w:trPr>
        <w:tc>
          <w:tcPr>
            <w:tcW w:w="5000" w:type="pct"/>
            <w:gridSpan w:val="4"/>
          </w:tcPr>
          <w:p w:rsidR="00C80A4C" w:rsidRPr="00286E46" w:rsidRDefault="00C80A4C" w:rsidP="00713882">
            <w:pPr>
              <w:pStyle w:val="TableParagraph"/>
              <w:rPr>
                <w:b/>
                <w:sz w:val="24"/>
                <w:szCs w:val="24"/>
              </w:rPr>
            </w:pPr>
            <w:r w:rsidRPr="00286E46">
              <w:rPr>
                <w:b/>
                <w:w w:val="105"/>
                <w:sz w:val="24"/>
                <w:szCs w:val="24"/>
              </w:rPr>
              <w:t>І.</w:t>
            </w:r>
            <w:r w:rsidRPr="00286E4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b/>
                <w:w w:val="105"/>
                <w:sz w:val="24"/>
                <w:szCs w:val="24"/>
              </w:rPr>
              <w:t>Обов’язкові</w:t>
            </w:r>
            <w:r w:rsidRPr="00286E46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b/>
                <w:w w:val="105"/>
                <w:sz w:val="24"/>
                <w:szCs w:val="24"/>
              </w:rPr>
              <w:t>компоненти</w:t>
            </w:r>
            <w:r w:rsidRPr="00286E46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b/>
                <w:w w:val="105"/>
                <w:sz w:val="24"/>
                <w:szCs w:val="24"/>
              </w:rPr>
              <w:t>ОП</w:t>
            </w:r>
          </w:p>
        </w:tc>
      </w:tr>
      <w:tr w:rsidR="00C80A4C" w:rsidRPr="00286E46" w:rsidTr="00C80A4C">
        <w:trPr>
          <w:trHeight w:val="1065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ННД.01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tabs>
                <w:tab w:val="left" w:pos="789"/>
                <w:tab w:val="left" w:pos="2231"/>
                <w:tab w:val="left" w:pos="3599"/>
                <w:tab w:val="left" w:pos="4161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z w:val="24"/>
                <w:szCs w:val="24"/>
                <w:lang w:val="ru-RU"/>
              </w:rPr>
              <w:t>Іноземна</w:t>
            </w:r>
            <w:proofErr w:type="spellEnd"/>
            <w:r w:rsidRPr="00286E4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мова</w:t>
            </w:r>
            <w:proofErr w:type="spellEnd"/>
            <w:r w:rsidRPr="00286E4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286E4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86E46">
              <w:rPr>
                <w:sz w:val="24"/>
                <w:szCs w:val="24"/>
                <w:lang w:val="ru-RU"/>
              </w:rPr>
              <w:t>спрямування</w:t>
            </w:r>
            <w:proofErr w:type="spellEnd"/>
            <w:r w:rsidRPr="00286E46">
              <w:rPr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286E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підготовки</w:t>
            </w:r>
            <w:proofErr w:type="spellEnd"/>
            <w:r w:rsidRPr="00286E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аспірантів</w:t>
            </w:r>
            <w:proofErr w:type="spellEnd"/>
            <w:r w:rsidRPr="00286E46">
              <w:rPr>
                <w:sz w:val="24"/>
                <w:szCs w:val="24"/>
                <w:lang w:val="ru-RU"/>
              </w:rPr>
              <w:t xml:space="preserve"> 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рівня</w:t>
            </w:r>
            <w:proofErr w:type="spellEnd"/>
            <w:r w:rsidRPr="00286E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загальноєвропейського</w:t>
            </w:r>
            <w:proofErr w:type="spellEnd"/>
            <w:r w:rsidRPr="00286E4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стандарту</w:t>
            </w:r>
            <w:r w:rsidRPr="00286E4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286E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мовою</w:t>
            </w:r>
            <w:proofErr w:type="spellEnd"/>
            <w:r w:rsidRPr="00286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С1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97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ННД.02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Філософія</w:t>
            </w:r>
            <w:r w:rsidRPr="00286E46">
              <w:rPr>
                <w:spacing w:val="-3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науки</w:t>
            </w:r>
            <w:r w:rsidRPr="00286E46">
              <w:rPr>
                <w:spacing w:val="-11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та</w:t>
            </w:r>
            <w:r w:rsidRPr="00286E46">
              <w:rPr>
                <w:spacing w:val="-11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культури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51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ННД.03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z w:val="24"/>
                <w:szCs w:val="24"/>
                <w:lang w:val="ru-RU"/>
              </w:rPr>
              <w:t>Методологія</w:t>
            </w:r>
            <w:proofErr w:type="spellEnd"/>
            <w:r w:rsidRPr="00286E46">
              <w:rPr>
                <w:sz w:val="24"/>
                <w:szCs w:val="24"/>
                <w:lang w:val="ru-RU"/>
              </w:rPr>
              <w:t>,</w:t>
            </w:r>
            <w:r w:rsidRPr="00286E4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286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та</w:t>
            </w:r>
            <w:r w:rsidRPr="00286E4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технологія</w:t>
            </w:r>
            <w:proofErr w:type="spellEnd"/>
            <w:r w:rsidRPr="00286E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на-</w:t>
            </w:r>
            <w:r w:rsidRPr="00286E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укових</w:t>
            </w:r>
            <w:proofErr w:type="spellEnd"/>
            <w:r w:rsidRPr="00286E4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досліджень</w:t>
            </w:r>
            <w:proofErr w:type="spellEnd"/>
          </w:p>
        </w:tc>
        <w:tc>
          <w:tcPr>
            <w:tcW w:w="751" w:type="pct"/>
          </w:tcPr>
          <w:p w:rsidR="00C80A4C" w:rsidRPr="00745B22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745B22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09" w:type="pct"/>
          </w:tcPr>
          <w:p w:rsidR="00C80A4C" w:rsidRPr="00745B22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745B22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51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ННД.04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Основи</w:t>
            </w:r>
            <w:r w:rsidRPr="00286E46">
              <w:rPr>
                <w:spacing w:val="-15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фізики</w:t>
            </w:r>
            <w:r w:rsidRPr="00286E46">
              <w:rPr>
                <w:spacing w:val="-9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рідких</w:t>
            </w:r>
            <w:r w:rsidRPr="00286E46">
              <w:rPr>
                <w:spacing w:val="-7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кристалів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51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ННД.05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z w:val="24"/>
                <w:szCs w:val="24"/>
                <w:lang w:val="ru-RU"/>
              </w:rPr>
              <w:t>Ієрархія</w:t>
            </w:r>
            <w:proofErr w:type="spellEnd"/>
            <w:r w:rsidRPr="00286E4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структурної</w:t>
            </w:r>
            <w:proofErr w:type="spellEnd"/>
            <w:r w:rsidRPr="00286E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будови</w:t>
            </w:r>
            <w:proofErr w:type="spellEnd"/>
            <w:r w:rsidRPr="00286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твердих</w:t>
            </w:r>
            <w:proofErr w:type="spellEnd"/>
            <w:r w:rsidRPr="00286E4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тіл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51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ННД.06</w:t>
            </w:r>
          </w:p>
        </w:tc>
        <w:tc>
          <w:tcPr>
            <w:tcW w:w="2772" w:type="pct"/>
          </w:tcPr>
          <w:p w:rsidR="00C80A4C" w:rsidRPr="00446F1D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z w:val="24"/>
                <w:szCs w:val="24"/>
                <w:lang w:val="ru-RU"/>
              </w:rPr>
              <w:t>Фізика</w:t>
            </w:r>
            <w:proofErr w:type="spellEnd"/>
            <w:r w:rsidRPr="00446F1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лазерів</w:t>
            </w:r>
            <w:proofErr w:type="spellEnd"/>
            <w:r w:rsidRPr="00446F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і</w:t>
            </w:r>
            <w:r w:rsidRPr="00446F1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лазерна</w:t>
            </w:r>
            <w:proofErr w:type="spellEnd"/>
            <w:r w:rsidRPr="00446F1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спектроскопія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51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ННД.07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Актуальні</w:t>
            </w:r>
            <w:proofErr w:type="spellEnd"/>
            <w:r w:rsidRPr="00286E4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проблеми</w:t>
            </w:r>
            <w:proofErr w:type="spellEnd"/>
            <w:r w:rsidRPr="00286E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фізичної</w:t>
            </w:r>
            <w:proofErr w:type="spellEnd"/>
            <w:r w:rsidRPr="00286E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та</w:t>
            </w:r>
            <w:r w:rsidRPr="00286E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молекулярної</w:t>
            </w:r>
            <w:proofErr w:type="spellEnd"/>
            <w:r w:rsidRPr="00286E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електроніки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51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ННД.08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pacing w:val="-1"/>
                <w:sz w:val="24"/>
                <w:szCs w:val="24"/>
              </w:rPr>
              <w:t>Науково-педагогічна</w:t>
            </w:r>
            <w:r w:rsidRPr="00286E46">
              <w:rPr>
                <w:spacing w:val="-12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практика</w:t>
            </w:r>
          </w:p>
        </w:tc>
        <w:tc>
          <w:tcPr>
            <w:tcW w:w="751" w:type="pct"/>
          </w:tcPr>
          <w:p w:rsidR="00C80A4C" w:rsidRPr="00745B22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745B2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745B22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745B22">
              <w:rPr>
                <w:sz w:val="24"/>
                <w:szCs w:val="24"/>
              </w:rPr>
              <w:t>звіт</w:t>
            </w:r>
          </w:p>
        </w:tc>
      </w:tr>
      <w:tr w:rsidR="00C80A4C" w:rsidRPr="00286E46" w:rsidTr="00C80A4C">
        <w:trPr>
          <w:trHeight w:val="290"/>
        </w:trPr>
        <w:tc>
          <w:tcPr>
            <w:tcW w:w="3540" w:type="pct"/>
            <w:gridSpan w:val="2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105"/>
                <w:sz w:val="24"/>
                <w:szCs w:val="24"/>
              </w:rPr>
              <w:t>Загальний</w:t>
            </w:r>
            <w:r w:rsidRPr="00286E46">
              <w:rPr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обсяг обов’язкових компонент</w:t>
            </w:r>
          </w:p>
        </w:tc>
        <w:tc>
          <w:tcPr>
            <w:tcW w:w="1460" w:type="pct"/>
            <w:gridSpan w:val="2"/>
          </w:tcPr>
          <w:p w:rsidR="00C80A4C" w:rsidRPr="00745B22" w:rsidRDefault="00C80A4C" w:rsidP="0071388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C80A4C" w:rsidRPr="00286E46" w:rsidTr="00C80A4C">
        <w:trPr>
          <w:trHeight w:val="297"/>
        </w:trPr>
        <w:tc>
          <w:tcPr>
            <w:tcW w:w="5000" w:type="pct"/>
            <w:gridSpan w:val="4"/>
          </w:tcPr>
          <w:p w:rsidR="00C80A4C" w:rsidRPr="00286E46" w:rsidRDefault="00C80A4C" w:rsidP="00713882">
            <w:pPr>
              <w:pStyle w:val="TableParagraph"/>
              <w:rPr>
                <w:b/>
                <w:sz w:val="24"/>
                <w:szCs w:val="24"/>
              </w:rPr>
            </w:pPr>
            <w:r w:rsidRPr="00286E46">
              <w:rPr>
                <w:b/>
                <w:w w:val="105"/>
                <w:sz w:val="24"/>
                <w:szCs w:val="24"/>
              </w:rPr>
              <w:t>ІІ. Вибіркові</w:t>
            </w:r>
            <w:r w:rsidRPr="00286E46">
              <w:rPr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b/>
                <w:w w:val="105"/>
                <w:sz w:val="24"/>
                <w:szCs w:val="24"/>
              </w:rPr>
              <w:t>компоненти</w:t>
            </w:r>
            <w:r w:rsidRPr="00286E4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b/>
                <w:w w:val="105"/>
                <w:sz w:val="24"/>
                <w:szCs w:val="24"/>
              </w:rPr>
              <w:t>ОП</w:t>
            </w:r>
          </w:p>
        </w:tc>
      </w:tr>
      <w:tr w:rsidR="00C80A4C" w:rsidRPr="00286E46" w:rsidTr="00C80A4C">
        <w:trPr>
          <w:trHeight w:val="275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.04.01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86E46">
              <w:rPr>
                <w:sz w:val="24"/>
                <w:szCs w:val="24"/>
              </w:rPr>
              <w:t>Наноструктури</w:t>
            </w:r>
            <w:proofErr w:type="spellEnd"/>
            <w:r w:rsidRPr="00286E46">
              <w:rPr>
                <w:spacing w:val="-13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і</w:t>
            </w:r>
            <w:r w:rsidRPr="00286E46">
              <w:rPr>
                <w:spacing w:val="-10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нанотехнології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70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.04.02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z w:val="24"/>
                <w:szCs w:val="24"/>
                <w:lang w:val="ru-RU"/>
              </w:rPr>
              <w:t>Біофізика</w:t>
            </w:r>
            <w:proofErr w:type="spellEnd"/>
            <w:r w:rsidRPr="00286E46">
              <w:rPr>
                <w:sz w:val="24"/>
                <w:szCs w:val="24"/>
                <w:lang w:val="ru-RU"/>
              </w:rPr>
              <w:t>:</w:t>
            </w:r>
            <w:r w:rsidRPr="00286E4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сучасний</w:t>
            </w:r>
            <w:proofErr w:type="spellEnd"/>
            <w:r w:rsidRPr="00286E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стан</w:t>
            </w:r>
            <w:r w:rsidRPr="00286E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і</w:t>
            </w:r>
            <w:r w:rsidRPr="00286E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проблеми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73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.04.03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Квантова</w:t>
            </w:r>
            <w:r w:rsidRPr="00286E46">
              <w:rPr>
                <w:spacing w:val="-12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і</w:t>
            </w:r>
            <w:r w:rsidRPr="00286E46">
              <w:rPr>
                <w:spacing w:val="-6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нелінійна</w:t>
            </w:r>
            <w:r w:rsidRPr="00286E46">
              <w:rPr>
                <w:spacing w:val="-9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оптика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73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.04.04</w:t>
            </w:r>
          </w:p>
        </w:tc>
        <w:tc>
          <w:tcPr>
            <w:tcW w:w="2772" w:type="pct"/>
          </w:tcPr>
          <w:p w:rsidR="00C80A4C" w:rsidRPr="00446F1D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Вибрані</w:t>
            </w:r>
            <w:r w:rsidRPr="00286E46">
              <w:rPr>
                <w:spacing w:val="-13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розділи</w:t>
            </w:r>
            <w:r w:rsidRPr="00286E46">
              <w:rPr>
                <w:spacing w:val="-4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оптичної</w:t>
            </w:r>
            <w:r w:rsidRPr="00286E46">
              <w:rPr>
                <w:spacing w:val="-14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фізики</w:t>
            </w:r>
            <w:r w:rsidRPr="00446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49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.04.05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Макроскопічна</w:t>
            </w:r>
            <w:r w:rsidRPr="00286E46">
              <w:rPr>
                <w:spacing w:val="-9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фізика</w:t>
            </w:r>
            <w:r w:rsidRPr="00286E46">
              <w:rPr>
                <w:spacing w:val="-11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рідинних</w:t>
            </w:r>
            <w:r w:rsidRPr="00286E46">
              <w:rPr>
                <w:spacing w:val="-9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кристалів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75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.04.06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Рідкокристалічне</w:t>
            </w:r>
            <w:proofErr w:type="spellEnd"/>
            <w:r w:rsidRPr="00286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матеріалознавство</w:t>
            </w:r>
            <w:proofErr w:type="spellEnd"/>
            <w:r w:rsidRPr="00286E46">
              <w:rPr>
                <w:spacing w:val="-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син</w:t>
            </w:r>
            <w:proofErr w:type="spellEnd"/>
            <w:r w:rsidRPr="00286E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тез,</w:t>
            </w:r>
            <w:r w:rsidRPr="00286E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властивості</w:t>
            </w:r>
            <w:proofErr w:type="spellEnd"/>
            <w:r w:rsidRPr="00286E46">
              <w:rPr>
                <w:sz w:val="24"/>
                <w:szCs w:val="24"/>
                <w:lang w:val="ru-RU"/>
              </w:rPr>
              <w:t>,</w:t>
            </w:r>
            <w:r w:rsidRPr="00286E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застосування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68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ДВА.04.0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Магнітні</w:t>
            </w:r>
            <w:proofErr w:type="spellEnd"/>
            <w:r w:rsidRPr="00286E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явища</w:t>
            </w:r>
            <w:proofErr w:type="spellEnd"/>
            <w:r w:rsidRPr="00286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у</w:t>
            </w:r>
            <w:r w:rsidRPr="00286E4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твердих</w:t>
            </w:r>
            <w:proofErr w:type="spellEnd"/>
            <w:r w:rsidRPr="00286E4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тілах</w:t>
            </w:r>
            <w:proofErr w:type="spellEnd"/>
            <w:r w:rsidRPr="00286E4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і</w:t>
            </w:r>
            <w:r w:rsidRPr="00286E4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наноструктурах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75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ДВА.</w:t>
            </w:r>
            <w:r>
              <w:rPr>
                <w:sz w:val="24"/>
                <w:szCs w:val="24"/>
              </w:rPr>
              <w:t>04.08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Явища</w:t>
            </w:r>
            <w:proofErr w:type="spellEnd"/>
            <w:r w:rsidRPr="00286E4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переносу</w:t>
            </w:r>
            <w:r w:rsidRPr="00286E4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в</w:t>
            </w:r>
            <w:r w:rsidRPr="00286E4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напівпровідникових</w:t>
            </w:r>
            <w:proofErr w:type="spellEnd"/>
            <w:r w:rsidRPr="00286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гетероструктурах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73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ДВА.04.0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Динамічна</w:t>
            </w:r>
            <w:proofErr w:type="spellEnd"/>
            <w:r w:rsidRPr="00286E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голографія</w:t>
            </w:r>
            <w:proofErr w:type="spellEnd"/>
            <w:r w:rsidRPr="00286E4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і</w:t>
            </w:r>
            <w:r w:rsidRPr="00286E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286E4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нелінійних</w:t>
            </w:r>
            <w:proofErr w:type="spellEnd"/>
            <w:r w:rsidRPr="00286E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ґраток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49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lastRenderedPageBreak/>
              <w:t>ДВА.</w:t>
            </w: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</w:rPr>
              <w:t>Субнаноматеріали</w:t>
            </w:r>
            <w:proofErr w:type="spellEnd"/>
            <w:r w:rsidRPr="00286E46">
              <w:rPr>
                <w:spacing w:val="-1"/>
                <w:sz w:val="24"/>
                <w:szCs w:val="24"/>
              </w:rPr>
              <w:t>:</w:t>
            </w:r>
            <w:r w:rsidRPr="00286E46">
              <w:rPr>
                <w:spacing w:val="-4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атомарні</w:t>
            </w:r>
            <w:r w:rsidRPr="00286E46">
              <w:rPr>
                <w:spacing w:val="-14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кластери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46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ДВА.04.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Сканувальна</w:t>
            </w:r>
            <w:proofErr w:type="spellEnd"/>
            <w:r w:rsidRPr="00286E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зондова</w:t>
            </w:r>
            <w:proofErr w:type="spellEnd"/>
            <w:r w:rsidRPr="00286E4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наноінженерія</w:t>
            </w:r>
            <w:proofErr w:type="spellEnd"/>
            <w:r w:rsidRPr="00286E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та</w:t>
            </w:r>
            <w:r w:rsidRPr="00286E4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мікроскопія</w:t>
            </w:r>
            <w:proofErr w:type="spellEnd"/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49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ДВА.</w:t>
            </w: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pacing w:val="-1"/>
                <w:sz w:val="24"/>
                <w:szCs w:val="24"/>
              </w:rPr>
              <w:t>Молекулярне</w:t>
            </w:r>
            <w:r w:rsidRPr="00286E46">
              <w:rPr>
                <w:spacing w:val="-5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моделювання</w:t>
            </w:r>
            <w:r w:rsidRPr="00286E46">
              <w:rPr>
                <w:spacing w:val="-7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у</w:t>
            </w:r>
            <w:r w:rsidRPr="00286E46">
              <w:rPr>
                <w:spacing w:val="-16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біофізиці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546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ДВА.04.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86E46">
              <w:rPr>
                <w:spacing w:val="-1"/>
                <w:sz w:val="24"/>
                <w:szCs w:val="24"/>
                <w:lang w:val="ru-RU"/>
              </w:rPr>
              <w:t>Коливальна</w:t>
            </w:r>
            <w:proofErr w:type="spellEnd"/>
            <w:r w:rsidRPr="00286E4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286E4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  <w:lang w:val="ru-RU"/>
              </w:rPr>
              <w:t>біологічних</w:t>
            </w:r>
            <w:proofErr w:type="spellEnd"/>
            <w:r w:rsidRPr="00286E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86E46">
              <w:rPr>
                <w:sz w:val="24"/>
                <w:szCs w:val="24"/>
                <w:lang w:val="ru-RU"/>
              </w:rPr>
              <w:t>молекул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427"/>
        </w:trPr>
        <w:tc>
          <w:tcPr>
            <w:tcW w:w="768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ДВА.</w:t>
            </w:r>
            <w:r>
              <w:rPr>
                <w:sz w:val="24"/>
                <w:szCs w:val="24"/>
              </w:rPr>
              <w:t>04.14</w:t>
            </w:r>
          </w:p>
        </w:tc>
        <w:tc>
          <w:tcPr>
            <w:tcW w:w="2772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Фізичні</w:t>
            </w:r>
            <w:r w:rsidRPr="00286E46">
              <w:rPr>
                <w:spacing w:val="-14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основи</w:t>
            </w:r>
            <w:r w:rsidRPr="00286E4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E46">
              <w:rPr>
                <w:sz w:val="24"/>
                <w:szCs w:val="24"/>
              </w:rPr>
              <w:t>плазмодинамічних</w:t>
            </w:r>
            <w:proofErr w:type="spellEnd"/>
            <w:r w:rsidRPr="00286E46">
              <w:rPr>
                <w:spacing w:val="-9"/>
                <w:sz w:val="24"/>
                <w:szCs w:val="24"/>
              </w:rPr>
              <w:t xml:space="preserve"> </w:t>
            </w:r>
            <w:r w:rsidRPr="00286E46">
              <w:rPr>
                <w:sz w:val="24"/>
                <w:szCs w:val="24"/>
              </w:rPr>
              <w:t>систем</w:t>
            </w:r>
          </w:p>
        </w:tc>
        <w:tc>
          <w:tcPr>
            <w:tcW w:w="751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sz w:val="24"/>
                <w:szCs w:val="24"/>
              </w:rPr>
              <w:t>іспит</w:t>
            </w:r>
          </w:p>
        </w:tc>
      </w:tr>
      <w:tr w:rsidR="00C80A4C" w:rsidRPr="00286E46" w:rsidTr="00C80A4C">
        <w:trPr>
          <w:trHeight w:val="292"/>
        </w:trPr>
        <w:tc>
          <w:tcPr>
            <w:tcW w:w="3540" w:type="pct"/>
            <w:gridSpan w:val="2"/>
          </w:tcPr>
          <w:p w:rsidR="00C80A4C" w:rsidRPr="00286E46" w:rsidRDefault="00C80A4C" w:rsidP="00713882">
            <w:pPr>
              <w:pStyle w:val="TableParagraph"/>
              <w:rPr>
                <w:sz w:val="24"/>
                <w:szCs w:val="24"/>
              </w:rPr>
            </w:pPr>
            <w:r w:rsidRPr="00286E46">
              <w:rPr>
                <w:w w:val="105"/>
                <w:sz w:val="24"/>
                <w:szCs w:val="24"/>
              </w:rPr>
              <w:t>Загальний</w:t>
            </w:r>
            <w:r w:rsidRPr="00286E4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w w:val="105"/>
                <w:sz w:val="24"/>
                <w:szCs w:val="24"/>
              </w:rPr>
              <w:t>обсяг</w:t>
            </w:r>
            <w:r w:rsidRPr="00286E46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w w:val="105"/>
                <w:sz w:val="24"/>
                <w:szCs w:val="24"/>
              </w:rPr>
              <w:t>вибіркових</w:t>
            </w:r>
            <w:r w:rsidRPr="00286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86E46">
              <w:rPr>
                <w:w w:val="105"/>
                <w:sz w:val="24"/>
                <w:szCs w:val="24"/>
              </w:rPr>
              <w:t>компонент</w:t>
            </w:r>
          </w:p>
        </w:tc>
        <w:tc>
          <w:tcPr>
            <w:tcW w:w="1460" w:type="pct"/>
            <w:gridSpan w:val="2"/>
          </w:tcPr>
          <w:p w:rsidR="00C80A4C" w:rsidRPr="00286E46" w:rsidRDefault="00C80A4C" w:rsidP="0071388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C80A4C" w:rsidRPr="00286E46" w:rsidTr="00C80A4C">
        <w:trPr>
          <w:trHeight w:val="496"/>
        </w:trPr>
        <w:tc>
          <w:tcPr>
            <w:tcW w:w="3540" w:type="pct"/>
            <w:gridSpan w:val="2"/>
          </w:tcPr>
          <w:p w:rsidR="00C80A4C" w:rsidRPr="00EB56F0" w:rsidRDefault="00C80A4C" w:rsidP="00713882">
            <w:pPr>
              <w:pStyle w:val="TableParagraph"/>
              <w:rPr>
                <w:b/>
                <w:sz w:val="24"/>
                <w:szCs w:val="24"/>
              </w:rPr>
            </w:pPr>
            <w:r w:rsidRPr="00EB56F0">
              <w:rPr>
                <w:b/>
                <w:w w:val="105"/>
                <w:sz w:val="24"/>
                <w:szCs w:val="24"/>
              </w:rPr>
              <w:t>ЗАГАЛЬНИЙ</w:t>
            </w:r>
            <w:r w:rsidRPr="00EB56F0">
              <w:rPr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EB56F0">
              <w:rPr>
                <w:b/>
                <w:w w:val="105"/>
                <w:sz w:val="24"/>
                <w:szCs w:val="24"/>
              </w:rPr>
              <w:t>ОБСЯГ</w:t>
            </w:r>
            <w:r w:rsidRPr="00EB56F0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EB56F0">
              <w:rPr>
                <w:b/>
                <w:w w:val="105"/>
                <w:sz w:val="24"/>
                <w:szCs w:val="24"/>
              </w:rPr>
              <w:t>ОСВІТНЬОЇ</w:t>
            </w:r>
            <w:r w:rsidRPr="00EB56F0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EB56F0">
              <w:rPr>
                <w:b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1460" w:type="pct"/>
            <w:gridSpan w:val="2"/>
          </w:tcPr>
          <w:p w:rsidR="00C80A4C" w:rsidRPr="00EB56F0" w:rsidRDefault="00C80A4C" w:rsidP="00713882">
            <w:pPr>
              <w:pStyle w:val="TableParagraph"/>
              <w:rPr>
                <w:b/>
                <w:sz w:val="24"/>
                <w:szCs w:val="24"/>
              </w:rPr>
            </w:pPr>
            <w:r w:rsidRPr="00EB56F0">
              <w:rPr>
                <w:b/>
                <w:sz w:val="24"/>
                <w:szCs w:val="24"/>
              </w:rPr>
              <w:t>60</w:t>
            </w:r>
          </w:p>
        </w:tc>
      </w:tr>
    </w:tbl>
    <w:p w:rsidR="00C80A4C" w:rsidRPr="00286E46" w:rsidRDefault="00C80A4C" w:rsidP="00C80A4C">
      <w:pPr>
        <w:pStyle w:val="a3"/>
        <w:jc w:val="both"/>
      </w:pPr>
    </w:p>
    <w:p w:rsidR="00CC1709" w:rsidRDefault="00713882">
      <w:pPr>
        <w:pStyle w:val="a5"/>
        <w:numPr>
          <w:ilvl w:val="1"/>
          <w:numId w:val="2"/>
        </w:numPr>
        <w:tabs>
          <w:tab w:val="left" w:pos="1877"/>
        </w:tabs>
        <w:spacing w:before="89" w:after="9"/>
        <w:ind w:left="1876" w:hanging="488"/>
        <w:jc w:val="left"/>
        <w:rPr>
          <w:sz w:val="28"/>
        </w:rPr>
      </w:pPr>
      <w:r>
        <w:rPr>
          <w:w w:val="105"/>
          <w:sz w:val="28"/>
        </w:rPr>
        <w:t>Структурно</w:t>
      </w:r>
      <w:r>
        <w:rPr>
          <w:b/>
          <w:w w:val="105"/>
          <w:sz w:val="28"/>
        </w:rPr>
        <w:t>-</w:t>
      </w:r>
      <w:r>
        <w:rPr>
          <w:w w:val="105"/>
          <w:sz w:val="28"/>
        </w:rPr>
        <w:t>логічна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схема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освітньої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програми</w: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851"/>
        <w:gridCol w:w="4392"/>
      </w:tblGrid>
      <w:tr w:rsidR="005C0E54" w:rsidTr="005C0E54">
        <w:trPr>
          <w:trHeight w:val="273"/>
        </w:trPr>
        <w:tc>
          <w:tcPr>
            <w:tcW w:w="2381" w:type="dxa"/>
          </w:tcPr>
          <w:p w:rsidR="005C0E54" w:rsidRDefault="005C0E54">
            <w:pPr>
              <w:pStyle w:val="TableParagraph"/>
              <w:spacing w:line="253" w:lineRule="exact"/>
              <w:ind w:left="153" w:right="137"/>
              <w:rPr>
                <w:sz w:val="24"/>
              </w:rPr>
            </w:pPr>
            <w:r>
              <w:rPr>
                <w:w w:val="110"/>
                <w:sz w:val="24"/>
              </w:rPr>
              <w:t>І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</w:t>
            </w:r>
          </w:p>
        </w:tc>
        <w:tc>
          <w:tcPr>
            <w:tcW w:w="2851" w:type="dxa"/>
          </w:tcPr>
          <w:p w:rsidR="005C0E54" w:rsidRDefault="005C0E54">
            <w:pPr>
              <w:pStyle w:val="TableParagraph"/>
              <w:spacing w:line="253" w:lineRule="exact"/>
              <w:ind w:left="911" w:right="889"/>
              <w:rPr>
                <w:sz w:val="24"/>
              </w:rPr>
            </w:pPr>
            <w:r>
              <w:rPr>
                <w:w w:val="110"/>
                <w:sz w:val="24"/>
              </w:rPr>
              <w:t>ІІ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</w:t>
            </w:r>
          </w:p>
        </w:tc>
        <w:tc>
          <w:tcPr>
            <w:tcW w:w="4392" w:type="dxa"/>
          </w:tcPr>
          <w:p w:rsidR="005C0E54" w:rsidRDefault="00E5294A" w:rsidP="00D07852">
            <w:pPr>
              <w:pStyle w:val="TableParagraph"/>
              <w:spacing w:line="253" w:lineRule="exact"/>
              <w:ind w:left="672"/>
              <w:rPr>
                <w:sz w:val="24"/>
              </w:rPr>
            </w:pPr>
            <w:r>
              <w:rPr>
                <w:w w:val="110"/>
                <w:sz w:val="24"/>
                <w:lang w:val="en-US"/>
              </w:rPr>
              <w:t>III</w:t>
            </w:r>
            <w:r w:rsidR="005C0E54">
              <w:rPr>
                <w:b/>
                <w:w w:val="105"/>
                <w:sz w:val="24"/>
              </w:rPr>
              <w:t>-</w:t>
            </w:r>
            <w:r w:rsidR="005C0E54">
              <w:rPr>
                <w:w w:val="105"/>
                <w:sz w:val="24"/>
              </w:rPr>
              <w:t>ІV</w:t>
            </w:r>
            <w:r w:rsidR="005C0E54">
              <w:rPr>
                <w:spacing w:val="-15"/>
                <w:w w:val="105"/>
                <w:sz w:val="24"/>
              </w:rPr>
              <w:t xml:space="preserve"> </w:t>
            </w:r>
            <w:r w:rsidR="005C0E54">
              <w:rPr>
                <w:w w:val="105"/>
                <w:sz w:val="24"/>
              </w:rPr>
              <w:t>курс</w:t>
            </w:r>
          </w:p>
        </w:tc>
      </w:tr>
      <w:tr w:rsidR="00CC1709" w:rsidTr="005C0E54">
        <w:trPr>
          <w:trHeight w:val="743"/>
        </w:trPr>
        <w:tc>
          <w:tcPr>
            <w:tcW w:w="2381" w:type="dxa"/>
          </w:tcPr>
          <w:p w:rsidR="00CC1709" w:rsidRDefault="00713882" w:rsidP="00EE350F">
            <w:pPr>
              <w:pStyle w:val="TableParagraph"/>
              <w:spacing w:line="237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Дисципліни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</w:p>
        </w:tc>
        <w:tc>
          <w:tcPr>
            <w:tcW w:w="2851" w:type="dxa"/>
          </w:tcPr>
          <w:p w:rsidR="00CC1709" w:rsidRDefault="00713882" w:rsidP="00EE350F">
            <w:pPr>
              <w:pStyle w:val="TableParagraph"/>
              <w:spacing w:line="270" w:lineRule="exact"/>
              <w:ind w:left="113" w:right="113"/>
              <w:rPr>
                <w:sz w:val="24"/>
              </w:rPr>
            </w:pPr>
            <w:r>
              <w:rPr>
                <w:spacing w:val="-1"/>
                <w:sz w:val="24"/>
              </w:rPr>
              <w:t>Дисципліни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</w:p>
        </w:tc>
        <w:tc>
          <w:tcPr>
            <w:tcW w:w="4392" w:type="dxa"/>
          </w:tcPr>
          <w:p w:rsidR="00CC1709" w:rsidRDefault="00713882" w:rsidP="00EE350F">
            <w:pPr>
              <w:pStyle w:val="TableParagraph"/>
              <w:spacing w:line="237" w:lineRule="auto"/>
              <w:ind w:left="113" w:right="113" w:firstLine="585"/>
              <w:rPr>
                <w:sz w:val="24"/>
              </w:rPr>
            </w:pPr>
            <w:r>
              <w:rPr>
                <w:sz w:val="24"/>
              </w:rPr>
              <w:t>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дослідницька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</w:tr>
      <w:tr w:rsidR="005C0E54" w:rsidTr="005C0E54">
        <w:trPr>
          <w:trHeight w:val="2789"/>
        </w:trPr>
        <w:tc>
          <w:tcPr>
            <w:tcW w:w="2381" w:type="dxa"/>
          </w:tcPr>
          <w:p w:rsidR="005C0E54" w:rsidRDefault="005C0E54" w:rsidP="00EE350F">
            <w:pPr>
              <w:pStyle w:val="TableParagraph"/>
              <w:spacing w:line="249" w:lineRule="exac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Вивчення навчальних дисципліни (обов'язкових компонент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ОП) (</w:t>
            </w:r>
            <w:r w:rsidR="00E5294A">
              <w:rPr>
                <w:sz w:val="24"/>
              </w:rPr>
              <w:t>36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кредитів)</w:t>
            </w:r>
          </w:p>
        </w:tc>
        <w:tc>
          <w:tcPr>
            <w:tcW w:w="2851" w:type="dxa"/>
          </w:tcPr>
          <w:p w:rsidR="005C0E54" w:rsidRDefault="005C0E54" w:rsidP="00EE350F">
            <w:pPr>
              <w:pStyle w:val="TableParagraph"/>
              <w:tabs>
                <w:tab w:val="left" w:pos="1555"/>
                <w:tab w:val="left" w:pos="2661"/>
                <w:tab w:val="left" w:pos="3609"/>
              </w:tabs>
              <w:spacing w:line="249" w:lineRule="exac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Дисципліни вільного вибору аспірантів (вибіркові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ОП)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 індивідуального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аспіранта,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тематики наукових відділів та напрямком дисертаційного дослідження у рамках 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 кредитів).</w:t>
            </w:r>
          </w:p>
        </w:tc>
        <w:tc>
          <w:tcPr>
            <w:tcW w:w="4392" w:type="dxa"/>
          </w:tcPr>
          <w:p w:rsidR="005C0E54" w:rsidRDefault="005C0E54" w:rsidP="00EE350F">
            <w:pPr>
              <w:pStyle w:val="TableParagraph"/>
              <w:spacing w:line="249" w:lineRule="exac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 відповідно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індивідуального 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аспіранта; підготовка наукових публікацій; апробація 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семінарах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конференціях; підготовка кваліфікаційної роботи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захист.</w:t>
            </w:r>
            <w:r w:rsidR="00E5294A">
              <w:rPr>
                <w:sz w:val="24"/>
              </w:rPr>
              <w:t xml:space="preserve"> Проходження науково-педагогічної практики (4 кредити)</w:t>
            </w:r>
          </w:p>
        </w:tc>
      </w:tr>
    </w:tbl>
    <w:p w:rsidR="00CC1709" w:rsidRDefault="00713882">
      <w:pPr>
        <w:pStyle w:val="a5"/>
        <w:numPr>
          <w:ilvl w:val="0"/>
          <w:numId w:val="12"/>
        </w:numPr>
        <w:tabs>
          <w:tab w:val="left" w:pos="3073"/>
        </w:tabs>
        <w:spacing w:before="267"/>
        <w:ind w:left="3072" w:hanging="287"/>
        <w:jc w:val="left"/>
        <w:rPr>
          <w:sz w:val="28"/>
        </w:rPr>
      </w:pPr>
      <w:r>
        <w:rPr>
          <w:w w:val="105"/>
          <w:sz w:val="28"/>
        </w:rPr>
        <w:t>Наукова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складова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освітньої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програми</w:t>
      </w:r>
    </w:p>
    <w:p w:rsidR="00CC1709" w:rsidRDefault="00CC1709">
      <w:pPr>
        <w:pStyle w:val="a3"/>
        <w:spacing w:before="4"/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015"/>
        <w:gridCol w:w="3358"/>
      </w:tblGrid>
      <w:tr w:rsidR="00CC1709" w:rsidTr="00592AD7">
        <w:trPr>
          <w:trHeight w:val="20"/>
        </w:trPr>
        <w:tc>
          <w:tcPr>
            <w:tcW w:w="1433" w:type="dxa"/>
          </w:tcPr>
          <w:p w:rsidR="00CC1709" w:rsidRDefault="00713882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Рік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підготовки</w:t>
            </w:r>
          </w:p>
        </w:tc>
        <w:tc>
          <w:tcPr>
            <w:tcW w:w="5015" w:type="dxa"/>
          </w:tcPr>
          <w:p w:rsidR="00CC1709" w:rsidRDefault="00713882">
            <w:pPr>
              <w:pStyle w:val="TableParagraph"/>
              <w:spacing w:line="265" w:lineRule="exact"/>
              <w:ind w:left="114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Зміст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наукової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роботи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аспіранта</w:t>
            </w:r>
          </w:p>
        </w:tc>
        <w:tc>
          <w:tcPr>
            <w:tcW w:w="3358" w:type="dxa"/>
          </w:tcPr>
          <w:p w:rsidR="00CC1709" w:rsidRDefault="00713882">
            <w:pPr>
              <w:pStyle w:val="TableParagraph"/>
              <w:spacing w:line="265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Форма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контролю</w:t>
            </w:r>
          </w:p>
        </w:tc>
      </w:tr>
      <w:tr w:rsidR="005C0E54" w:rsidTr="00592AD7">
        <w:trPr>
          <w:trHeight w:val="20"/>
        </w:trPr>
        <w:tc>
          <w:tcPr>
            <w:tcW w:w="1433" w:type="dxa"/>
          </w:tcPr>
          <w:p w:rsidR="005C0E54" w:rsidRDefault="005C0E54">
            <w:pPr>
              <w:pStyle w:val="TableParagraph"/>
              <w:spacing w:line="270" w:lineRule="exact"/>
              <w:ind w:left="117"/>
              <w:jc w:val="left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1-</w:t>
            </w:r>
            <w:r>
              <w:rPr>
                <w:w w:val="105"/>
                <w:sz w:val="24"/>
              </w:rPr>
              <w:t>4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рік</w:t>
            </w:r>
          </w:p>
        </w:tc>
        <w:tc>
          <w:tcPr>
            <w:tcW w:w="5015" w:type="dxa"/>
          </w:tcPr>
          <w:p w:rsidR="005C0E54" w:rsidRDefault="005C0E54">
            <w:pPr>
              <w:pStyle w:val="TableParagraph"/>
              <w:spacing w:line="237" w:lineRule="auto"/>
              <w:ind w:left="114" w:right="103"/>
              <w:jc w:val="left"/>
              <w:rPr>
                <w:sz w:val="24"/>
              </w:rPr>
            </w:pPr>
            <w:r>
              <w:rPr>
                <w:sz w:val="24"/>
              </w:rPr>
              <w:t>Проведення науково-дослідницької роботи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тематикою дисертаційної </w:t>
            </w:r>
            <w:r>
              <w:rPr>
                <w:sz w:val="24"/>
              </w:rPr>
              <w:t xml:space="preserve">роботи </w:t>
            </w:r>
            <w:proofErr w:type="spellStart"/>
            <w:r>
              <w:rPr>
                <w:sz w:val="24"/>
              </w:rPr>
              <w:t>відповіднодо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аспіранта.</w:t>
            </w:r>
          </w:p>
          <w:p w:rsidR="005C0E54" w:rsidRDefault="005C0E54">
            <w:pPr>
              <w:pStyle w:val="TableParagraph"/>
              <w:ind w:left="114" w:right="529"/>
              <w:jc w:val="left"/>
              <w:rPr>
                <w:sz w:val="24"/>
              </w:rPr>
            </w:pPr>
            <w:r>
              <w:rPr>
                <w:sz w:val="24"/>
              </w:rPr>
              <w:t>Публікація статей за темою дисертації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провідних вітчизняних та зарубіжних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 фахових часописах, зокрема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індексуються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науковометричних</w:t>
            </w:r>
            <w:proofErr w:type="spellEnd"/>
            <w:r>
              <w:rPr>
                <w:sz w:val="24"/>
              </w:rPr>
              <w:t xml:space="preserve"> базах </w:t>
            </w: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>.</w:t>
            </w:r>
          </w:p>
          <w:p w:rsidR="005C0E54" w:rsidRDefault="005C0E54">
            <w:pPr>
              <w:pStyle w:val="TableParagraph"/>
              <w:spacing w:before="8"/>
              <w:jc w:val="left"/>
            </w:pPr>
          </w:p>
          <w:p w:rsidR="005C0E54" w:rsidRDefault="005C0E54">
            <w:pPr>
              <w:pStyle w:val="TableParagraph"/>
              <w:ind w:left="114" w:right="274"/>
              <w:jc w:val="both"/>
              <w:rPr>
                <w:sz w:val="24"/>
              </w:rPr>
            </w:pPr>
            <w:r>
              <w:rPr>
                <w:sz w:val="24"/>
              </w:rPr>
              <w:t>Апробація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дисертаційного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конференціях.</w:t>
            </w:r>
          </w:p>
          <w:p w:rsidR="005C0E54" w:rsidRDefault="005C0E54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5C0E54" w:rsidRDefault="005C0E54">
            <w:pPr>
              <w:pStyle w:val="TableParagraph"/>
              <w:spacing w:line="237" w:lineRule="auto"/>
              <w:ind w:left="114" w:right="121"/>
              <w:jc w:val="left"/>
              <w:rPr>
                <w:sz w:val="24"/>
              </w:rPr>
            </w:pPr>
            <w:r>
              <w:rPr>
                <w:sz w:val="24"/>
              </w:rPr>
              <w:t>Стажування та педагогічна практика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провідних закордонних та вітчизняних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університетах(наукових установах) та на базі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Інституту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необхідності відповідно до індивідуального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аспіранта.</w:t>
            </w:r>
          </w:p>
          <w:p w:rsidR="005C0E54" w:rsidRDefault="005C0E54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5C0E54" w:rsidRDefault="005C0E54">
            <w:pPr>
              <w:pStyle w:val="TableParagraph"/>
              <w:spacing w:line="235" w:lineRule="auto"/>
              <w:ind w:left="114" w:right="4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Підготовка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дисертаційного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</w:p>
          <w:p w:rsidR="005C0E54" w:rsidRDefault="005C0E54" w:rsidP="005C0E54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фізики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астрономії.</w:t>
            </w:r>
          </w:p>
        </w:tc>
        <w:tc>
          <w:tcPr>
            <w:tcW w:w="3358" w:type="dxa"/>
          </w:tcPr>
          <w:p w:rsidR="005C0E54" w:rsidRDefault="005C0E54">
            <w:pPr>
              <w:pStyle w:val="TableParagraph"/>
              <w:spacing w:before="1" w:line="235" w:lineRule="auto"/>
              <w:ind w:left="117" w:right="40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Іспити,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регулярна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аспірантів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уточнення</w:t>
            </w:r>
          </w:p>
          <w:p w:rsidR="005C0E54" w:rsidRDefault="005C0E54">
            <w:pPr>
              <w:pStyle w:val="TableParagraph"/>
              <w:spacing w:line="274" w:lineRule="exact"/>
              <w:ind w:left="117" w:right="636"/>
              <w:jc w:val="left"/>
              <w:rPr>
                <w:sz w:val="24"/>
              </w:rPr>
            </w:pPr>
            <w:r>
              <w:rPr>
                <w:sz w:val="24"/>
              </w:rPr>
              <w:t>індивідуальних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семіна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</w:p>
          <w:p w:rsidR="005C0E54" w:rsidRDefault="005C0E54" w:rsidP="005C0E54">
            <w:pPr>
              <w:pStyle w:val="TableParagraph"/>
              <w:ind w:left="117" w:right="58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підрозділів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Вченій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Інституту </w:t>
            </w:r>
            <w:proofErr w:type="spellStart"/>
            <w:r>
              <w:rPr>
                <w:sz w:val="24"/>
              </w:rPr>
              <w:t>фізикиНАН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</w:tc>
      </w:tr>
      <w:tr w:rsidR="00CC1709" w:rsidTr="00592AD7">
        <w:trPr>
          <w:trHeight w:val="20"/>
        </w:trPr>
        <w:tc>
          <w:tcPr>
            <w:tcW w:w="1433" w:type="dxa"/>
          </w:tcPr>
          <w:p w:rsidR="00CC1709" w:rsidRDefault="00713882">
            <w:pPr>
              <w:pStyle w:val="TableParagraph"/>
              <w:spacing w:line="270" w:lineRule="exact"/>
              <w:ind w:left="1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рік</w:t>
            </w:r>
          </w:p>
        </w:tc>
        <w:tc>
          <w:tcPr>
            <w:tcW w:w="5015" w:type="dxa"/>
          </w:tcPr>
          <w:p w:rsidR="00CC1709" w:rsidRDefault="00713882">
            <w:pPr>
              <w:pStyle w:val="TableParagraph"/>
              <w:spacing w:line="237" w:lineRule="auto"/>
              <w:ind w:left="114" w:right="117"/>
              <w:jc w:val="left"/>
              <w:rPr>
                <w:sz w:val="24"/>
              </w:rPr>
            </w:pPr>
            <w:r>
              <w:rPr>
                <w:sz w:val="24"/>
              </w:rPr>
              <w:t>Підготовка рукопису кваліфікаційної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захист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дисертації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</w:p>
          <w:p w:rsidR="00CC1709" w:rsidRDefault="00713882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фізики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астрономії.</w:t>
            </w:r>
          </w:p>
        </w:tc>
        <w:tc>
          <w:tcPr>
            <w:tcW w:w="3358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C1709" w:rsidRDefault="00CC1709">
      <w:pPr>
        <w:pStyle w:val="a3"/>
        <w:rPr>
          <w:sz w:val="20"/>
        </w:rPr>
      </w:pPr>
    </w:p>
    <w:p w:rsidR="00CC1709" w:rsidRDefault="00CC1709">
      <w:pPr>
        <w:pStyle w:val="a3"/>
        <w:spacing w:before="1"/>
        <w:rPr>
          <w:sz w:val="18"/>
        </w:rPr>
      </w:pPr>
    </w:p>
    <w:p w:rsidR="00CC1709" w:rsidRDefault="00713882">
      <w:pPr>
        <w:pStyle w:val="a5"/>
        <w:numPr>
          <w:ilvl w:val="0"/>
          <w:numId w:val="12"/>
        </w:numPr>
        <w:tabs>
          <w:tab w:val="left" w:pos="2335"/>
        </w:tabs>
        <w:spacing w:before="89"/>
        <w:ind w:left="2334" w:hanging="284"/>
        <w:jc w:val="both"/>
        <w:rPr>
          <w:sz w:val="28"/>
        </w:rPr>
      </w:pPr>
      <w:r>
        <w:rPr>
          <w:w w:val="105"/>
          <w:sz w:val="28"/>
        </w:rPr>
        <w:t>Форма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етапи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атестації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здобувачів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вищої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освіти</w:t>
      </w:r>
    </w:p>
    <w:p w:rsidR="00CC1709" w:rsidRDefault="00713882">
      <w:pPr>
        <w:pStyle w:val="a3"/>
        <w:spacing w:before="6" w:line="237" w:lineRule="auto"/>
        <w:ind w:left="688" w:right="838" w:firstLine="703"/>
        <w:jc w:val="both"/>
      </w:pPr>
      <w:r>
        <w:t>Проміжна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Фізика</w:t>
      </w:r>
      <w:r>
        <w:rPr>
          <w:spacing w:val="6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астрономія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відкрито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гласно</w:t>
      </w:r>
      <w:r>
        <w:rPr>
          <w:spacing w:val="1"/>
        </w:rPr>
        <w:t xml:space="preserve"> </w:t>
      </w:r>
      <w:r>
        <w:t>двічі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відбувається встановлення відповідності засвоєних аспірантами рівня та обсягу знань,</w:t>
      </w:r>
      <w:r>
        <w:rPr>
          <w:spacing w:val="1"/>
        </w:rPr>
        <w:t xml:space="preserve"> </w:t>
      </w:r>
      <w:r>
        <w:t>умінь,</w:t>
      </w:r>
      <w:r>
        <w:rPr>
          <w:spacing w:val="-1"/>
        </w:rPr>
        <w:t xml:space="preserve"> </w:t>
      </w:r>
      <w:r>
        <w:t>інших</w:t>
      </w:r>
      <w:r>
        <w:rPr>
          <w:spacing w:val="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8"/>
        </w:rPr>
        <w:t xml:space="preserve"> </w:t>
      </w:r>
      <w:r>
        <w:t>вимогам</w:t>
      </w:r>
      <w:r>
        <w:rPr>
          <w:spacing w:val="-10"/>
        </w:rPr>
        <w:t xml:space="preserve"> </w:t>
      </w:r>
      <w:r>
        <w:t>стандартів</w:t>
      </w:r>
      <w:r>
        <w:rPr>
          <w:spacing w:val="-8"/>
        </w:rPr>
        <w:t xml:space="preserve"> </w:t>
      </w:r>
      <w:r>
        <w:t>вищої</w:t>
      </w:r>
      <w:r>
        <w:rPr>
          <w:spacing w:val="-6"/>
        </w:rPr>
        <w:t xml:space="preserve"> </w:t>
      </w:r>
      <w:r>
        <w:t>освіти.</w:t>
      </w:r>
    </w:p>
    <w:p w:rsidR="00CC1709" w:rsidRDefault="00713882">
      <w:pPr>
        <w:pStyle w:val="a3"/>
        <w:spacing w:before="1"/>
        <w:ind w:left="1391"/>
        <w:jc w:val="both"/>
      </w:pPr>
      <w:r>
        <w:t>Етапи</w:t>
      </w:r>
      <w:r>
        <w:rPr>
          <w:spacing w:val="-11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атестації:</w:t>
      </w:r>
    </w:p>
    <w:p w:rsidR="00CC1709" w:rsidRDefault="00713882">
      <w:pPr>
        <w:pStyle w:val="a5"/>
        <w:numPr>
          <w:ilvl w:val="0"/>
          <w:numId w:val="1"/>
        </w:numPr>
        <w:tabs>
          <w:tab w:val="left" w:pos="2094"/>
          <w:tab w:val="left" w:pos="2095"/>
        </w:tabs>
        <w:spacing w:before="3" w:line="274" w:lineRule="exact"/>
        <w:ind w:hanging="709"/>
        <w:rPr>
          <w:sz w:val="24"/>
        </w:rPr>
      </w:pPr>
      <w:r>
        <w:rPr>
          <w:sz w:val="24"/>
        </w:rPr>
        <w:t>атестація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-13"/>
          <w:sz w:val="24"/>
        </w:rPr>
        <w:t xml:space="preserve"> </w:t>
      </w:r>
      <w:r>
        <w:rPr>
          <w:sz w:val="24"/>
        </w:rPr>
        <w:t>керівником;</w:t>
      </w:r>
    </w:p>
    <w:p w:rsidR="00CC1709" w:rsidRDefault="00713882">
      <w:pPr>
        <w:pStyle w:val="a5"/>
        <w:numPr>
          <w:ilvl w:val="0"/>
          <w:numId w:val="1"/>
        </w:numPr>
        <w:tabs>
          <w:tab w:val="left" w:pos="2094"/>
          <w:tab w:val="left" w:pos="2095"/>
        </w:tabs>
        <w:spacing w:line="273" w:lineRule="exact"/>
        <w:ind w:hanging="709"/>
        <w:rPr>
          <w:sz w:val="24"/>
        </w:rPr>
      </w:pPr>
      <w:r>
        <w:rPr>
          <w:sz w:val="24"/>
        </w:rPr>
        <w:t>висновок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відділу;</w:t>
      </w:r>
    </w:p>
    <w:p w:rsidR="00CC1709" w:rsidRDefault="00713882">
      <w:pPr>
        <w:pStyle w:val="a5"/>
        <w:numPr>
          <w:ilvl w:val="0"/>
          <w:numId w:val="1"/>
        </w:numPr>
        <w:tabs>
          <w:tab w:val="left" w:pos="2094"/>
          <w:tab w:val="left" w:pos="2095"/>
        </w:tabs>
        <w:spacing w:line="275" w:lineRule="exact"/>
        <w:ind w:hanging="709"/>
        <w:rPr>
          <w:sz w:val="24"/>
        </w:rPr>
      </w:pPr>
      <w:r>
        <w:rPr>
          <w:sz w:val="24"/>
        </w:rPr>
        <w:t>висновок</w:t>
      </w:r>
      <w:r>
        <w:rPr>
          <w:spacing w:val="-12"/>
          <w:sz w:val="24"/>
        </w:rPr>
        <w:t xml:space="preserve"> </w:t>
      </w:r>
      <w:r>
        <w:rPr>
          <w:sz w:val="24"/>
        </w:rPr>
        <w:t>атестаційної</w:t>
      </w:r>
      <w:r>
        <w:rPr>
          <w:spacing w:val="-14"/>
          <w:sz w:val="24"/>
        </w:rPr>
        <w:t xml:space="preserve"> </w:t>
      </w:r>
      <w:r>
        <w:rPr>
          <w:sz w:val="24"/>
        </w:rPr>
        <w:t>комісії;</w:t>
      </w:r>
    </w:p>
    <w:p w:rsidR="00CC1709" w:rsidRDefault="00713882">
      <w:pPr>
        <w:pStyle w:val="a5"/>
        <w:numPr>
          <w:ilvl w:val="0"/>
          <w:numId w:val="1"/>
        </w:numPr>
        <w:tabs>
          <w:tab w:val="left" w:pos="2094"/>
          <w:tab w:val="left" w:pos="2095"/>
        </w:tabs>
        <w:ind w:hanging="709"/>
        <w:rPr>
          <w:sz w:val="24"/>
        </w:rPr>
      </w:pPr>
      <w:r>
        <w:rPr>
          <w:spacing w:val="-1"/>
          <w:sz w:val="24"/>
        </w:rPr>
        <w:t>затвердження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результатів</w:t>
      </w:r>
      <w:r>
        <w:rPr>
          <w:spacing w:val="-9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Вченою</w:t>
      </w:r>
      <w:r>
        <w:rPr>
          <w:spacing w:val="-6"/>
          <w:sz w:val="24"/>
        </w:rPr>
        <w:t xml:space="preserve"> </w:t>
      </w:r>
      <w:r>
        <w:rPr>
          <w:sz w:val="24"/>
        </w:rPr>
        <w:t>радою</w:t>
      </w:r>
      <w:r>
        <w:rPr>
          <w:spacing w:val="-6"/>
          <w:sz w:val="24"/>
        </w:rPr>
        <w:t xml:space="preserve"> </w:t>
      </w:r>
      <w:r>
        <w:rPr>
          <w:sz w:val="24"/>
        </w:rPr>
        <w:t>Інституту.</w:t>
      </w:r>
    </w:p>
    <w:p w:rsidR="00CC1709" w:rsidRDefault="00CC1709">
      <w:pPr>
        <w:pStyle w:val="a3"/>
        <w:spacing w:before="4"/>
        <w:rPr>
          <w:sz w:val="23"/>
        </w:rPr>
      </w:pPr>
    </w:p>
    <w:p w:rsidR="00CC1709" w:rsidRDefault="00713882">
      <w:pPr>
        <w:pStyle w:val="a3"/>
        <w:ind w:left="688" w:right="831" w:firstLine="703"/>
        <w:jc w:val="both"/>
      </w:pPr>
      <w:r>
        <w:t>Атестація здобувачів вищої освіти ступеня доктора філософії здійснюється постій-</w:t>
      </w:r>
      <w:r>
        <w:rPr>
          <w:spacing w:val="1"/>
        </w:rPr>
        <w:t xml:space="preserve"> </w:t>
      </w:r>
      <w:r>
        <w:t>но діючою або разовою спеціалізованою вченою радою на підставі публічного захисту</w:t>
      </w:r>
      <w:r>
        <w:rPr>
          <w:spacing w:val="1"/>
        </w:rPr>
        <w:t xml:space="preserve"> </w:t>
      </w:r>
      <w:r>
        <w:t>наукових</w:t>
      </w:r>
      <w:r>
        <w:rPr>
          <w:spacing w:val="8"/>
        </w:rPr>
        <w:t xml:space="preserve"> </w:t>
      </w:r>
      <w:r>
        <w:t>досягнень</w:t>
      </w:r>
      <w:r>
        <w:rPr>
          <w:spacing w:val="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формі</w:t>
      </w:r>
      <w:r>
        <w:rPr>
          <w:spacing w:val="2"/>
        </w:rPr>
        <w:t xml:space="preserve"> </w:t>
      </w:r>
      <w:r>
        <w:t>дисертації.</w:t>
      </w:r>
    </w:p>
    <w:p w:rsidR="00CC1709" w:rsidRDefault="00713882" w:rsidP="00C80A4C">
      <w:pPr>
        <w:pStyle w:val="a3"/>
        <w:ind w:left="1391"/>
      </w:pPr>
      <w:r>
        <w:t>Стан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дисертації</w:t>
      </w:r>
      <w:r>
        <w:rPr>
          <w:spacing w:val="1"/>
        </w:rPr>
        <w:t xml:space="preserve"> </w:t>
      </w:r>
      <w:r>
        <w:t>аспіранта 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визначається науковим</w:t>
      </w:r>
      <w:r>
        <w:rPr>
          <w:spacing w:val="1"/>
        </w:rPr>
        <w:t xml:space="preserve"> </w:t>
      </w:r>
      <w:r>
        <w:t>керівником.</w:t>
      </w:r>
      <w:r>
        <w:rPr>
          <w:spacing w:val="1"/>
        </w:rPr>
        <w:t xml:space="preserve"> </w:t>
      </w:r>
      <w:r>
        <w:t>Обов’язковою</w:t>
      </w:r>
      <w:r>
        <w:rPr>
          <w:spacing w:val="56"/>
        </w:rPr>
        <w:t xml:space="preserve"> </w:t>
      </w:r>
      <w:r>
        <w:t>умовою</w:t>
      </w:r>
      <w:r>
        <w:rPr>
          <w:spacing w:val="58"/>
        </w:rPr>
        <w:t xml:space="preserve"> </w:t>
      </w:r>
      <w:r>
        <w:t>допуску</w:t>
      </w:r>
      <w:r>
        <w:rPr>
          <w:spacing w:val="50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захисту</w:t>
      </w:r>
      <w:r>
        <w:rPr>
          <w:spacing w:val="51"/>
        </w:rPr>
        <w:t xml:space="preserve"> </w:t>
      </w:r>
      <w:r>
        <w:t>є</w:t>
      </w:r>
      <w:r>
        <w:rPr>
          <w:spacing w:val="55"/>
        </w:rPr>
        <w:t xml:space="preserve"> </w:t>
      </w:r>
      <w:r>
        <w:t>успішне</w:t>
      </w:r>
      <w:r>
        <w:rPr>
          <w:spacing w:val="55"/>
        </w:rPr>
        <w:t xml:space="preserve"> </w:t>
      </w:r>
      <w:r>
        <w:t>виконання</w:t>
      </w:r>
      <w:r>
        <w:rPr>
          <w:spacing w:val="54"/>
        </w:rPr>
        <w:t xml:space="preserve"> </w:t>
      </w:r>
      <w:r>
        <w:t>аспірантом</w:t>
      </w:r>
      <w:r>
        <w:rPr>
          <w:spacing w:val="54"/>
        </w:rPr>
        <w:t xml:space="preserve"> </w:t>
      </w:r>
      <w:r>
        <w:t>його</w:t>
      </w:r>
      <w:r>
        <w:rPr>
          <w:spacing w:val="-57"/>
        </w:rPr>
        <w:t xml:space="preserve"> </w:t>
      </w:r>
      <w:r>
        <w:t>індивідуального</w:t>
      </w:r>
      <w:r>
        <w:rPr>
          <w:spacing w:val="-10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індивідуального</w:t>
      </w:r>
      <w:r>
        <w:rPr>
          <w:spacing w:val="-14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наукової</w:t>
      </w:r>
      <w:r>
        <w:rPr>
          <w:spacing w:val="-6"/>
        </w:rPr>
        <w:t xml:space="preserve"> </w:t>
      </w:r>
      <w:r>
        <w:t>роботи.</w:t>
      </w:r>
    </w:p>
    <w:p w:rsidR="00C80A4C" w:rsidRDefault="00C80A4C" w:rsidP="00C80A4C">
      <w:pPr>
        <w:pStyle w:val="a3"/>
        <w:ind w:left="1391"/>
      </w:pPr>
    </w:p>
    <w:p w:rsidR="00C80A4C" w:rsidRDefault="00C80A4C" w:rsidP="00C80A4C">
      <w:pPr>
        <w:pStyle w:val="a3"/>
        <w:ind w:left="1391"/>
      </w:pPr>
    </w:p>
    <w:p w:rsidR="00C80A4C" w:rsidRDefault="00C80A4C">
      <w:pPr>
        <w:rPr>
          <w:w w:val="105"/>
          <w:sz w:val="28"/>
        </w:rPr>
      </w:pPr>
      <w:r>
        <w:rPr>
          <w:w w:val="105"/>
          <w:sz w:val="28"/>
        </w:rPr>
        <w:br w:type="page"/>
      </w:r>
    </w:p>
    <w:p w:rsidR="00CC1709" w:rsidRDefault="00713882" w:rsidP="00713882">
      <w:pPr>
        <w:pStyle w:val="a5"/>
        <w:numPr>
          <w:ilvl w:val="0"/>
          <w:numId w:val="12"/>
        </w:numPr>
        <w:tabs>
          <w:tab w:val="left" w:pos="1049"/>
        </w:tabs>
        <w:spacing w:before="60" w:line="242" w:lineRule="auto"/>
        <w:ind w:left="2918" w:right="1612" w:hanging="2151"/>
        <w:jc w:val="left"/>
        <w:rPr>
          <w:sz w:val="28"/>
        </w:rPr>
      </w:pPr>
      <w:r>
        <w:rPr>
          <w:w w:val="105"/>
          <w:sz w:val="28"/>
        </w:rPr>
        <w:lastRenderedPageBreak/>
        <w:t>Матриця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відповідності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програмних</w:t>
      </w:r>
      <w:r>
        <w:rPr>
          <w:spacing w:val="7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компетентностей</w:t>
      </w:r>
      <w:proofErr w:type="spellEnd"/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(ЗК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ФК)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компонентам</w:t>
      </w:r>
      <w:r>
        <w:rPr>
          <w:spacing w:val="-8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освітньо</w:t>
      </w:r>
      <w:proofErr w:type="spellEnd"/>
      <w:r>
        <w:rPr>
          <w:b/>
          <w:w w:val="105"/>
          <w:sz w:val="28"/>
        </w:rPr>
        <w:t>-</w:t>
      </w:r>
      <w:r>
        <w:rPr>
          <w:w w:val="105"/>
          <w:sz w:val="28"/>
        </w:rPr>
        <w:t>наукової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програми</w:t>
      </w:r>
    </w:p>
    <w:p w:rsidR="00CC1709" w:rsidRDefault="00CC1709" w:rsidP="00713882">
      <w:pPr>
        <w:pStyle w:val="a3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85"/>
        <w:gridCol w:w="486"/>
        <w:gridCol w:w="485"/>
        <w:gridCol w:w="485"/>
        <w:gridCol w:w="487"/>
        <w:gridCol w:w="482"/>
        <w:gridCol w:w="487"/>
        <w:gridCol w:w="484"/>
        <w:gridCol w:w="484"/>
        <w:gridCol w:w="484"/>
        <w:gridCol w:w="487"/>
        <w:gridCol w:w="482"/>
        <w:gridCol w:w="486"/>
        <w:gridCol w:w="486"/>
        <w:gridCol w:w="484"/>
        <w:gridCol w:w="482"/>
        <w:gridCol w:w="486"/>
        <w:gridCol w:w="571"/>
      </w:tblGrid>
      <w:tr w:rsidR="00CC1709" w:rsidTr="00713882">
        <w:trPr>
          <w:trHeight w:val="1125"/>
        </w:trPr>
        <w:tc>
          <w:tcPr>
            <w:tcW w:w="1411" w:type="dxa"/>
          </w:tcPr>
          <w:p w:rsidR="00CC1709" w:rsidRDefault="00CC1709" w:rsidP="0071388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" w:type="dxa"/>
            <w:textDirection w:val="btLr"/>
          </w:tcPr>
          <w:p w:rsidR="00CC1709" w:rsidRDefault="00713882" w:rsidP="00713882">
            <w:pPr>
              <w:pStyle w:val="TableParagraph"/>
              <w:spacing w:before="119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ЗК1</w:t>
            </w:r>
          </w:p>
        </w:tc>
        <w:tc>
          <w:tcPr>
            <w:tcW w:w="486" w:type="dxa"/>
            <w:textDirection w:val="btLr"/>
          </w:tcPr>
          <w:p w:rsidR="00CC1709" w:rsidRDefault="00713882" w:rsidP="00713882">
            <w:pPr>
              <w:pStyle w:val="TableParagraph"/>
              <w:spacing w:before="124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ЗК2</w:t>
            </w:r>
          </w:p>
        </w:tc>
        <w:tc>
          <w:tcPr>
            <w:tcW w:w="485" w:type="dxa"/>
            <w:textDirection w:val="btLr"/>
          </w:tcPr>
          <w:p w:rsidR="00CC1709" w:rsidRDefault="00713882" w:rsidP="00713882">
            <w:pPr>
              <w:pStyle w:val="TableParagraph"/>
              <w:spacing w:before="120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ЗК3</w:t>
            </w:r>
          </w:p>
        </w:tc>
        <w:tc>
          <w:tcPr>
            <w:tcW w:w="485" w:type="dxa"/>
            <w:textDirection w:val="btLr"/>
          </w:tcPr>
          <w:p w:rsidR="00CC1709" w:rsidRDefault="00713882" w:rsidP="00713882">
            <w:pPr>
              <w:pStyle w:val="TableParagraph"/>
              <w:spacing w:before="120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ЗК4</w:t>
            </w:r>
          </w:p>
        </w:tc>
        <w:tc>
          <w:tcPr>
            <w:tcW w:w="487" w:type="dxa"/>
            <w:textDirection w:val="btLr"/>
          </w:tcPr>
          <w:p w:rsidR="00CC1709" w:rsidRDefault="00713882" w:rsidP="00713882">
            <w:pPr>
              <w:pStyle w:val="TableParagraph"/>
              <w:spacing w:before="122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ЗК5</w:t>
            </w:r>
          </w:p>
        </w:tc>
        <w:tc>
          <w:tcPr>
            <w:tcW w:w="482" w:type="dxa"/>
            <w:textDirection w:val="btLr"/>
          </w:tcPr>
          <w:p w:rsidR="00CC1709" w:rsidRDefault="00713882" w:rsidP="00713882">
            <w:pPr>
              <w:pStyle w:val="TableParagraph"/>
              <w:spacing w:before="120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ЗК6</w:t>
            </w:r>
          </w:p>
        </w:tc>
        <w:tc>
          <w:tcPr>
            <w:tcW w:w="487" w:type="dxa"/>
            <w:textDirection w:val="btLr"/>
          </w:tcPr>
          <w:p w:rsidR="00CC1709" w:rsidRDefault="00713882" w:rsidP="00713882">
            <w:pPr>
              <w:pStyle w:val="TableParagraph"/>
              <w:spacing w:before="128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ЗК7</w:t>
            </w:r>
          </w:p>
        </w:tc>
        <w:tc>
          <w:tcPr>
            <w:tcW w:w="484" w:type="dxa"/>
            <w:textDirection w:val="btLr"/>
          </w:tcPr>
          <w:p w:rsidR="00CC1709" w:rsidRDefault="00713882" w:rsidP="00713882">
            <w:pPr>
              <w:pStyle w:val="TableParagraph"/>
              <w:spacing w:before="126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ЗК8</w:t>
            </w:r>
          </w:p>
        </w:tc>
        <w:tc>
          <w:tcPr>
            <w:tcW w:w="484" w:type="dxa"/>
            <w:textDirection w:val="btLr"/>
          </w:tcPr>
          <w:p w:rsidR="00CC1709" w:rsidRDefault="00713882" w:rsidP="00713882">
            <w:pPr>
              <w:pStyle w:val="TableParagraph"/>
              <w:spacing w:before="124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ФК1</w:t>
            </w:r>
          </w:p>
        </w:tc>
        <w:tc>
          <w:tcPr>
            <w:tcW w:w="484" w:type="dxa"/>
            <w:textDirection w:val="btLr"/>
          </w:tcPr>
          <w:p w:rsidR="00CC1709" w:rsidRDefault="00713882" w:rsidP="00713882">
            <w:pPr>
              <w:pStyle w:val="TableParagraph"/>
              <w:spacing w:before="130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ФК2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textDirection w:val="btLr"/>
          </w:tcPr>
          <w:p w:rsidR="00CC1709" w:rsidRDefault="00713882" w:rsidP="00713882">
            <w:pPr>
              <w:pStyle w:val="TableParagraph"/>
              <w:spacing w:before="128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ФК3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textDirection w:val="btLr"/>
          </w:tcPr>
          <w:p w:rsidR="00CC1709" w:rsidRDefault="00713882" w:rsidP="00713882">
            <w:pPr>
              <w:pStyle w:val="TableParagraph"/>
              <w:spacing w:before="127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ФК4</w:t>
            </w:r>
          </w:p>
        </w:tc>
        <w:tc>
          <w:tcPr>
            <w:tcW w:w="486" w:type="dxa"/>
            <w:textDirection w:val="btLr"/>
          </w:tcPr>
          <w:p w:rsidR="00CC1709" w:rsidRDefault="00713882" w:rsidP="00713882">
            <w:pPr>
              <w:pStyle w:val="TableParagraph"/>
              <w:spacing w:before="132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ФК5</w:t>
            </w:r>
          </w:p>
        </w:tc>
        <w:tc>
          <w:tcPr>
            <w:tcW w:w="486" w:type="dxa"/>
            <w:textDirection w:val="btLr"/>
          </w:tcPr>
          <w:p w:rsidR="00CC1709" w:rsidRDefault="00713882" w:rsidP="00713882"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ФК6</w:t>
            </w:r>
          </w:p>
        </w:tc>
        <w:tc>
          <w:tcPr>
            <w:tcW w:w="484" w:type="dxa"/>
            <w:textDirection w:val="btLr"/>
          </w:tcPr>
          <w:p w:rsidR="00CC1709" w:rsidRDefault="00713882" w:rsidP="00713882">
            <w:pPr>
              <w:pStyle w:val="TableParagraph"/>
              <w:spacing w:before="134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ФК7</w:t>
            </w:r>
          </w:p>
        </w:tc>
        <w:tc>
          <w:tcPr>
            <w:tcW w:w="482" w:type="dxa"/>
            <w:textDirection w:val="btLr"/>
          </w:tcPr>
          <w:p w:rsidR="00CC1709" w:rsidRDefault="00713882" w:rsidP="00713882">
            <w:pPr>
              <w:pStyle w:val="TableParagraph"/>
              <w:spacing w:before="136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ФК8</w:t>
            </w:r>
          </w:p>
        </w:tc>
        <w:tc>
          <w:tcPr>
            <w:tcW w:w="486" w:type="dxa"/>
            <w:textDirection w:val="btLr"/>
          </w:tcPr>
          <w:p w:rsidR="00CC1709" w:rsidRDefault="00713882" w:rsidP="00713882">
            <w:pPr>
              <w:pStyle w:val="TableParagraph"/>
              <w:spacing w:before="138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ФК9</w:t>
            </w:r>
          </w:p>
        </w:tc>
        <w:tc>
          <w:tcPr>
            <w:tcW w:w="571" w:type="dxa"/>
            <w:textDirection w:val="btLr"/>
          </w:tcPr>
          <w:p w:rsidR="00CC1709" w:rsidRDefault="00713882" w:rsidP="00713882">
            <w:pPr>
              <w:pStyle w:val="TableParagraph"/>
              <w:spacing w:before="137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ФК10</w:t>
            </w:r>
          </w:p>
        </w:tc>
      </w:tr>
      <w:tr w:rsidR="00CC1709" w:rsidTr="00713882">
        <w:trPr>
          <w:trHeight w:val="273"/>
        </w:trPr>
        <w:tc>
          <w:tcPr>
            <w:tcW w:w="1411" w:type="dxa"/>
          </w:tcPr>
          <w:p w:rsidR="00CC1709" w:rsidRDefault="00713882" w:rsidP="00713882">
            <w:pPr>
              <w:pStyle w:val="TableParagraph"/>
              <w:spacing w:line="253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85" w:type="dxa"/>
          </w:tcPr>
          <w:p w:rsidR="00CC1709" w:rsidRDefault="00713882" w:rsidP="00713882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5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5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7" w:type="dxa"/>
          </w:tcPr>
          <w:p w:rsidR="00CC1709" w:rsidRDefault="00713882" w:rsidP="00713882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</w:tcPr>
          <w:p w:rsidR="00CC1709" w:rsidRDefault="00713882" w:rsidP="00713882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</w:tcPr>
          <w:p w:rsidR="00CC1709" w:rsidRDefault="00713882" w:rsidP="00713882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:rsidR="00CC1709" w:rsidRDefault="00713882" w:rsidP="00713882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CC1709" w:rsidTr="00713882">
        <w:trPr>
          <w:trHeight w:val="275"/>
        </w:trPr>
        <w:tc>
          <w:tcPr>
            <w:tcW w:w="1411" w:type="dxa"/>
          </w:tcPr>
          <w:p w:rsidR="00CC1709" w:rsidRDefault="00713882" w:rsidP="00713882">
            <w:pPr>
              <w:pStyle w:val="TableParagraph"/>
              <w:spacing w:line="25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85" w:type="dxa"/>
          </w:tcPr>
          <w:p w:rsidR="00CC1709" w:rsidRDefault="00713882" w:rsidP="0071388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</w:tcPr>
          <w:p w:rsidR="00CC1709" w:rsidRDefault="00713882" w:rsidP="00713882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5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7" w:type="dxa"/>
          </w:tcPr>
          <w:p w:rsidR="00CC1709" w:rsidRDefault="00713882" w:rsidP="00713882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</w:tcPr>
          <w:p w:rsidR="00CC1709" w:rsidRDefault="00713882" w:rsidP="00713882">
            <w:pPr>
              <w:pStyle w:val="TableParagraph"/>
              <w:spacing w:line="256" w:lineRule="exact"/>
              <w:ind w:left="17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</w:tcPr>
          <w:p w:rsidR="00CC1709" w:rsidRDefault="00713882" w:rsidP="00713882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CC1709" w:rsidRDefault="00713882" w:rsidP="00713882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tcBorders>
              <w:left w:val="single" w:sz="6" w:space="0" w:color="000000"/>
            </w:tcBorders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CC1709" w:rsidTr="00713882">
        <w:trPr>
          <w:trHeight w:val="270"/>
        </w:trPr>
        <w:tc>
          <w:tcPr>
            <w:tcW w:w="1411" w:type="dxa"/>
          </w:tcPr>
          <w:p w:rsidR="00CC1709" w:rsidRDefault="00713882" w:rsidP="00713882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85" w:type="dxa"/>
          </w:tcPr>
          <w:p w:rsidR="00CC1709" w:rsidRDefault="00713882" w:rsidP="00713882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</w:tcPr>
          <w:p w:rsidR="00CC1709" w:rsidRDefault="00713882" w:rsidP="00713882">
            <w:pPr>
              <w:pStyle w:val="TableParagraph"/>
              <w:spacing w:line="251" w:lineRule="exact"/>
              <w:ind w:right="15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</w:tcPr>
          <w:p w:rsidR="00CC1709" w:rsidRDefault="00713882" w:rsidP="00713882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</w:tcPr>
          <w:p w:rsidR="00CC1709" w:rsidRDefault="00713882" w:rsidP="00713882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</w:tcPr>
          <w:p w:rsidR="00CC1709" w:rsidRDefault="00713882" w:rsidP="00713882">
            <w:pPr>
              <w:pStyle w:val="TableParagraph"/>
              <w:spacing w:line="251" w:lineRule="exact"/>
              <w:ind w:left="2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</w:tcPr>
          <w:p w:rsidR="00CC1709" w:rsidRDefault="00713882" w:rsidP="00713882">
            <w:pPr>
              <w:pStyle w:val="TableParagraph"/>
              <w:spacing w:line="251" w:lineRule="exact"/>
              <w:ind w:left="17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</w:tcPr>
          <w:p w:rsidR="00CC1709" w:rsidRDefault="00713882" w:rsidP="0071388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CC1709" w:rsidRDefault="00713882" w:rsidP="00713882">
            <w:pPr>
              <w:pStyle w:val="TableParagraph"/>
              <w:spacing w:line="251" w:lineRule="exact"/>
              <w:ind w:left="2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CC1709" w:rsidRDefault="00713882" w:rsidP="00713882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CC1709" w:rsidRDefault="00713882" w:rsidP="00713882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:rsidR="00CC1709" w:rsidRDefault="00713882" w:rsidP="00713882">
            <w:pPr>
              <w:pStyle w:val="TableParagraph"/>
              <w:spacing w:line="251" w:lineRule="exact"/>
              <w:ind w:left="3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 w:rsidR="00CC1709" w:rsidRDefault="00CC1709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3882" w:rsidTr="00713882">
        <w:trPr>
          <w:trHeight w:val="270"/>
        </w:trPr>
        <w:tc>
          <w:tcPr>
            <w:tcW w:w="1411" w:type="dxa"/>
          </w:tcPr>
          <w:p w:rsidR="00713882" w:rsidRDefault="00713882" w:rsidP="00713882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85" w:type="dxa"/>
          </w:tcPr>
          <w:p w:rsidR="00713882" w:rsidRDefault="00713882" w:rsidP="00713882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</w:tcPr>
          <w:p w:rsidR="00713882" w:rsidRDefault="00713882" w:rsidP="00713882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</w:tcPr>
          <w:p w:rsidR="00713882" w:rsidRDefault="00713882" w:rsidP="00713882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</w:tcPr>
          <w:p w:rsidR="00713882" w:rsidRDefault="00713882" w:rsidP="00713882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</w:tcPr>
          <w:p w:rsidR="00713882" w:rsidRDefault="00713882" w:rsidP="00713882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</w:tcPr>
          <w:p w:rsidR="00713882" w:rsidRDefault="00713882" w:rsidP="00713882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</w:tcPr>
          <w:p w:rsidR="00713882" w:rsidRDefault="00713882" w:rsidP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713882" w:rsidRDefault="00713882" w:rsidP="00713882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713882" w:rsidRDefault="00713882" w:rsidP="00713882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</w:tcPr>
          <w:p w:rsidR="00713882" w:rsidRDefault="00713882" w:rsidP="00713882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:rsidR="00713882" w:rsidRDefault="00713882" w:rsidP="00713882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</w:tcPr>
          <w:p w:rsidR="00713882" w:rsidRDefault="00713882" w:rsidP="00713882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</w:tcPr>
          <w:p w:rsid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</w:tcPr>
          <w:p w:rsid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</w:tcPr>
          <w:p w:rsid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</w:tcPr>
          <w:p w:rsid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</w:tcPr>
          <w:p w:rsid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3882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 w:rsidRPr="00713882">
              <w:rPr>
                <w:sz w:val="24"/>
              </w:rPr>
              <w:t>ННД</w:t>
            </w:r>
            <w:r w:rsidRPr="00713882">
              <w:rPr>
                <w:spacing w:val="-9"/>
                <w:sz w:val="24"/>
              </w:rPr>
              <w:t xml:space="preserve"> </w:t>
            </w:r>
            <w:r w:rsidRPr="00713882">
              <w:rPr>
                <w:sz w:val="24"/>
              </w:rPr>
              <w:t>05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3882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 w:rsidRPr="00713882">
              <w:rPr>
                <w:sz w:val="24"/>
              </w:rPr>
              <w:t>ННД</w:t>
            </w:r>
            <w:r w:rsidRPr="00713882">
              <w:rPr>
                <w:spacing w:val="-9"/>
                <w:sz w:val="24"/>
              </w:rPr>
              <w:t xml:space="preserve"> </w:t>
            </w:r>
            <w:r w:rsidRPr="00713882">
              <w:rPr>
                <w:sz w:val="24"/>
              </w:rPr>
              <w:t>06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3882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 w:rsidRPr="00713882">
              <w:rPr>
                <w:sz w:val="24"/>
              </w:rPr>
              <w:t>ННД</w:t>
            </w:r>
            <w:r w:rsidRPr="00713882">
              <w:rPr>
                <w:spacing w:val="-9"/>
                <w:sz w:val="24"/>
              </w:rPr>
              <w:t xml:space="preserve"> </w:t>
            </w:r>
            <w:r w:rsidRPr="00713882">
              <w:rPr>
                <w:sz w:val="24"/>
              </w:rPr>
              <w:t>07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41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3882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 w:rsidRPr="00713882">
              <w:rPr>
                <w:sz w:val="24"/>
              </w:rPr>
              <w:t>ННД</w:t>
            </w:r>
            <w:r w:rsidRPr="00713882">
              <w:rPr>
                <w:spacing w:val="-9"/>
                <w:sz w:val="24"/>
              </w:rPr>
              <w:t xml:space="preserve"> </w:t>
            </w:r>
            <w:r w:rsidRPr="00713882">
              <w:rPr>
                <w:sz w:val="24"/>
              </w:rPr>
              <w:t>08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40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57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</w:tr>
      <w:tr w:rsidR="00713882" w:rsidRPr="00713882" w:rsidTr="00713882">
        <w:trPr>
          <w:trHeight w:val="273"/>
        </w:trPr>
        <w:tc>
          <w:tcPr>
            <w:tcW w:w="1411" w:type="dxa"/>
            <w:shd w:val="clear" w:color="auto" w:fill="auto"/>
          </w:tcPr>
          <w:p w:rsidR="00713882" w:rsidRPr="00713882" w:rsidRDefault="00566911" w:rsidP="00713882">
            <w:pPr>
              <w:pStyle w:val="TableParagraph"/>
              <w:spacing w:line="253" w:lineRule="exact"/>
              <w:ind w:left="137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А.04.01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3882" w:rsidRPr="00713882" w:rsidTr="00713882">
        <w:trPr>
          <w:trHeight w:val="275"/>
        </w:trPr>
        <w:tc>
          <w:tcPr>
            <w:tcW w:w="1411" w:type="dxa"/>
            <w:shd w:val="clear" w:color="auto" w:fill="auto"/>
          </w:tcPr>
          <w:p w:rsidR="00713882" w:rsidRPr="00713882" w:rsidRDefault="00566911" w:rsidP="00713882">
            <w:pPr>
              <w:pStyle w:val="TableParagraph"/>
              <w:spacing w:line="256" w:lineRule="exact"/>
              <w:ind w:left="137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А.04.02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spacing w:line="256" w:lineRule="exact"/>
              <w:ind w:right="140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571" w:type="dxa"/>
            <w:shd w:val="clear" w:color="auto" w:fill="auto"/>
          </w:tcPr>
          <w:p w:rsidR="00713882" w:rsidRPr="00713882" w:rsidRDefault="00713882" w:rsidP="007138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37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37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</w:t>
            </w:r>
            <w:r w:rsidRPr="00286E46">
              <w:rPr>
                <w:sz w:val="24"/>
                <w:szCs w:val="24"/>
              </w:rPr>
              <w:t>.04.04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7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37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А.04.05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3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37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А.04.06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3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А.04.07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142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А.04.08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3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142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А.04.09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5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142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А.04.10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0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142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А.04.11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1" w:lineRule="exact"/>
              <w:ind w:right="141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5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142" w:right="130"/>
              <w:rPr>
                <w:sz w:val="24"/>
              </w:rPr>
            </w:pPr>
            <w:r w:rsidRPr="00286E46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А.04.12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6" w:lineRule="exact"/>
              <w:ind w:right="140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3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 w:rsidRPr="00713882">
              <w:rPr>
                <w:sz w:val="24"/>
              </w:rPr>
              <w:t>ДВА</w:t>
            </w:r>
            <w:r w:rsidRPr="00713882">
              <w:rPr>
                <w:spacing w:val="-10"/>
                <w:sz w:val="24"/>
              </w:rPr>
              <w:t xml:space="preserve"> </w:t>
            </w:r>
            <w:r w:rsidRPr="00713882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713882">
              <w:rPr>
                <w:sz w:val="24"/>
              </w:rPr>
              <w:t>.1</w:t>
            </w:r>
            <w:r>
              <w:rPr>
                <w:sz w:val="24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40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911" w:rsidRPr="00713882" w:rsidTr="00713882">
        <w:trPr>
          <w:trHeight w:val="273"/>
        </w:trPr>
        <w:tc>
          <w:tcPr>
            <w:tcW w:w="141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 w:rsidRPr="00713882">
              <w:rPr>
                <w:sz w:val="24"/>
              </w:rPr>
              <w:t>ДВА</w:t>
            </w:r>
            <w:r w:rsidRPr="00713882">
              <w:rPr>
                <w:spacing w:val="-10"/>
                <w:sz w:val="24"/>
              </w:rPr>
              <w:t xml:space="preserve"> </w:t>
            </w:r>
            <w:r w:rsidRPr="00713882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713882">
              <w:rPr>
                <w:sz w:val="24"/>
              </w:rPr>
              <w:t>.1</w:t>
            </w:r>
            <w:r>
              <w:rPr>
                <w:sz w:val="24"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5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178"/>
              <w:jc w:val="lef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7" w:type="dxa"/>
            <w:tcBorders>
              <w:righ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  <w:tc>
          <w:tcPr>
            <w:tcW w:w="482" w:type="dxa"/>
            <w:tcBorders>
              <w:left w:val="single" w:sz="6" w:space="0" w:color="000000"/>
            </w:tcBorders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2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566911" w:rsidRPr="00713882" w:rsidRDefault="00566911" w:rsidP="00566911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 w:rsidRPr="00713882">
              <w:rPr>
                <w:w w:val="97"/>
                <w:sz w:val="24"/>
              </w:rPr>
              <w:t>+</w:t>
            </w:r>
          </w:p>
        </w:tc>
      </w:tr>
    </w:tbl>
    <w:p w:rsidR="00CC1709" w:rsidRDefault="00CC1709" w:rsidP="00713882">
      <w:pPr>
        <w:spacing w:line="256" w:lineRule="exact"/>
        <w:jc w:val="right"/>
        <w:rPr>
          <w:sz w:val="24"/>
        </w:rPr>
        <w:sectPr w:rsidR="00CC1709">
          <w:pgSz w:w="11920" w:h="16850"/>
          <w:pgMar w:top="1060" w:right="20" w:bottom="280" w:left="1040" w:header="708" w:footer="708" w:gutter="0"/>
          <w:cols w:space="720"/>
        </w:sectPr>
      </w:pPr>
    </w:p>
    <w:p w:rsidR="00CC1709" w:rsidRDefault="00713882">
      <w:pPr>
        <w:pStyle w:val="a5"/>
        <w:numPr>
          <w:ilvl w:val="0"/>
          <w:numId w:val="12"/>
        </w:numPr>
        <w:tabs>
          <w:tab w:val="left" w:pos="1126"/>
        </w:tabs>
        <w:spacing w:before="60" w:line="242" w:lineRule="auto"/>
        <w:ind w:left="1967" w:right="1594" w:hanging="1124"/>
        <w:jc w:val="left"/>
        <w:rPr>
          <w:sz w:val="28"/>
        </w:rPr>
      </w:pPr>
      <w:r>
        <w:rPr>
          <w:w w:val="105"/>
          <w:sz w:val="28"/>
        </w:rPr>
        <w:lastRenderedPageBreak/>
        <w:t>Матриця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забезпечення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програмних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результатів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навчання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(ПРН)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відповідними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компонентам</w:t>
      </w:r>
      <w:r>
        <w:rPr>
          <w:spacing w:val="-6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освітньо</w:t>
      </w:r>
      <w:proofErr w:type="spellEnd"/>
      <w:r>
        <w:rPr>
          <w:b/>
          <w:w w:val="105"/>
          <w:sz w:val="28"/>
        </w:rPr>
        <w:t>-</w:t>
      </w:r>
      <w:r>
        <w:rPr>
          <w:w w:val="105"/>
          <w:sz w:val="28"/>
        </w:rPr>
        <w:t>наукової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програми</w:t>
      </w:r>
    </w:p>
    <w:p w:rsidR="00CC1709" w:rsidRDefault="00CC1709">
      <w:pPr>
        <w:pStyle w:val="a3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602"/>
        <w:gridCol w:w="603"/>
        <w:gridCol w:w="605"/>
        <w:gridCol w:w="603"/>
        <w:gridCol w:w="603"/>
        <w:gridCol w:w="603"/>
        <w:gridCol w:w="605"/>
        <w:gridCol w:w="605"/>
        <w:gridCol w:w="603"/>
        <w:gridCol w:w="605"/>
        <w:gridCol w:w="605"/>
        <w:gridCol w:w="603"/>
        <w:gridCol w:w="603"/>
        <w:gridCol w:w="603"/>
      </w:tblGrid>
      <w:tr w:rsidR="00CC1709">
        <w:trPr>
          <w:trHeight w:val="1125"/>
        </w:trPr>
        <w:tc>
          <w:tcPr>
            <w:tcW w:w="1411" w:type="dxa"/>
          </w:tcPr>
          <w:p w:rsidR="00CC1709" w:rsidRDefault="00CC170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02" w:type="dxa"/>
            <w:textDirection w:val="btLr"/>
          </w:tcPr>
          <w:p w:rsidR="00CC1709" w:rsidRDefault="00713882">
            <w:pPr>
              <w:pStyle w:val="TableParagraph"/>
              <w:spacing w:before="119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ПРН1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25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05" w:type="dxa"/>
            <w:textDirection w:val="btLr"/>
          </w:tcPr>
          <w:p w:rsidR="00CC1709" w:rsidRDefault="00713882">
            <w:pPr>
              <w:pStyle w:val="TableParagraph"/>
              <w:spacing w:before="12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24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28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28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05" w:type="dxa"/>
            <w:textDirection w:val="btLr"/>
          </w:tcPr>
          <w:p w:rsidR="00CC1709" w:rsidRDefault="00713882">
            <w:pPr>
              <w:pStyle w:val="TableParagraph"/>
              <w:spacing w:before="125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605" w:type="dxa"/>
            <w:textDirection w:val="btLr"/>
          </w:tcPr>
          <w:p w:rsidR="00CC1709" w:rsidRDefault="00713882">
            <w:pPr>
              <w:pStyle w:val="TableParagraph"/>
              <w:spacing w:before="127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27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605" w:type="dxa"/>
            <w:textDirection w:val="btLr"/>
          </w:tcPr>
          <w:p w:rsidR="00CC1709" w:rsidRDefault="00713882">
            <w:pPr>
              <w:pStyle w:val="TableParagraph"/>
              <w:spacing w:before="134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605" w:type="dxa"/>
            <w:textDirection w:val="btLr"/>
          </w:tcPr>
          <w:p w:rsidR="00CC1709" w:rsidRDefault="00713882">
            <w:pPr>
              <w:pStyle w:val="TableParagraph"/>
              <w:spacing w:before="129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29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36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603" w:type="dxa"/>
            <w:textDirection w:val="btLr"/>
          </w:tcPr>
          <w:p w:rsidR="00CC1709" w:rsidRDefault="00713882">
            <w:pPr>
              <w:pStyle w:val="TableParagraph"/>
              <w:spacing w:before="133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CC1709">
        <w:trPr>
          <w:trHeight w:val="273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3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</w:tr>
      <w:tr w:rsidR="00CC1709">
        <w:trPr>
          <w:trHeight w:val="275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5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0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02" w:type="dxa"/>
          </w:tcPr>
          <w:p w:rsidR="00CC1709" w:rsidRDefault="00713882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8347DC">
        <w:trPr>
          <w:trHeight w:val="270"/>
        </w:trPr>
        <w:tc>
          <w:tcPr>
            <w:tcW w:w="1411" w:type="dxa"/>
          </w:tcPr>
          <w:p w:rsidR="008347DC" w:rsidRDefault="008347DC" w:rsidP="008347DC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602" w:type="dxa"/>
          </w:tcPr>
          <w:p w:rsidR="008347DC" w:rsidRDefault="008347DC" w:rsidP="008347D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8347DC">
        <w:trPr>
          <w:trHeight w:val="270"/>
        </w:trPr>
        <w:tc>
          <w:tcPr>
            <w:tcW w:w="1411" w:type="dxa"/>
          </w:tcPr>
          <w:p w:rsidR="008347DC" w:rsidRDefault="008347DC" w:rsidP="008347DC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602" w:type="dxa"/>
          </w:tcPr>
          <w:p w:rsidR="008347DC" w:rsidRDefault="008347DC" w:rsidP="008347D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8347DC">
        <w:trPr>
          <w:trHeight w:val="270"/>
        </w:trPr>
        <w:tc>
          <w:tcPr>
            <w:tcW w:w="1411" w:type="dxa"/>
          </w:tcPr>
          <w:p w:rsidR="008347DC" w:rsidRDefault="008347DC" w:rsidP="008347DC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602" w:type="dxa"/>
          </w:tcPr>
          <w:p w:rsidR="008347DC" w:rsidRDefault="008347DC" w:rsidP="008347D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1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8347DC">
        <w:trPr>
          <w:trHeight w:val="270"/>
        </w:trPr>
        <w:tc>
          <w:tcPr>
            <w:tcW w:w="1411" w:type="dxa"/>
          </w:tcPr>
          <w:p w:rsidR="008347DC" w:rsidRDefault="008347DC" w:rsidP="008347DC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602" w:type="dxa"/>
          </w:tcPr>
          <w:p w:rsidR="008347DC" w:rsidRDefault="008347DC" w:rsidP="008347D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F36877">
        <w:trPr>
          <w:trHeight w:val="270"/>
        </w:trPr>
        <w:tc>
          <w:tcPr>
            <w:tcW w:w="1411" w:type="dxa"/>
          </w:tcPr>
          <w:p w:rsidR="00F36877" w:rsidRDefault="00F36877" w:rsidP="00F36877">
            <w:pPr>
              <w:pStyle w:val="TableParagraph"/>
              <w:spacing w:line="25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ННД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602" w:type="dxa"/>
          </w:tcPr>
          <w:p w:rsidR="00F36877" w:rsidRDefault="00F36877" w:rsidP="00F36877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F36877" w:rsidRDefault="00F36877" w:rsidP="00F36877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F36877" w:rsidRDefault="00F36877" w:rsidP="00F36877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F36877" w:rsidRDefault="00F36877" w:rsidP="00F3687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F36877" w:rsidRDefault="00F36877" w:rsidP="00F36877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F36877" w:rsidRDefault="00F36877" w:rsidP="00F36877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F36877" w:rsidRDefault="00F36877" w:rsidP="00F36877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3"/>
        </w:trPr>
        <w:tc>
          <w:tcPr>
            <w:tcW w:w="1411" w:type="dxa"/>
          </w:tcPr>
          <w:p w:rsidR="00CC1709" w:rsidRDefault="008347DC" w:rsidP="008347DC">
            <w:pPr>
              <w:pStyle w:val="TableParagraph"/>
              <w:spacing w:line="253" w:lineRule="exact"/>
              <w:ind w:left="137" w:right="130"/>
              <w:rPr>
                <w:sz w:val="24"/>
              </w:rPr>
            </w:pPr>
            <w:r>
              <w:rPr>
                <w:spacing w:val="-1"/>
                <w:sz w:val="24"/>
              </w:rPr>
              <w:t>ДВА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5"/>
        </w:trPr>
        <w:tc>
          <w:tcPr>
            <w:tcW w:w="1411" w:type="dxa"/>
          </w:tcPr>
          <w:p w:rsidR="00CC1709" w:rsidRDefault="008347DC" w:rsidP="008347DC">
            <w:pPr>
              <w:pStyle w:val="TableParagraph"/>
              <w:spacing w:line="256" w:lineRule="exact"/>
              <w:ind w:left="137" w:right="130"/>
              <w:rPr>
                <w:sz w:val="24"/>
              </w:rPr>
            </w:pPr>
            <w:r>
              <w:rPr>
                <w:spacing w:val="-1"/>
                <w:sz w:val="24"/>
              </w:rPr>
              <w:t>ДВА</w:t>
            </w:r>
            <w:r w:rsidR="00713882">
              <w:rPr>
                <w:spacing w:val="-18"/>
                <w:sz w:val="24"/>
              </w:rPr>
              <w:t xml:space="preserve"> </w:t>
            </w:r>
            <w:r w:rsidR="00713882">
              <w:rPr>
                <w:sz w:val="24"/>
              </w:rPr>
              <w:t>04.0</w:t>
            </w: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0"/>
        </w:trPr>
        <w:tc>
          <w:tcPr>
            <w:tcW w:w="1411" w:type="dxa"/>
          </w:tcPr>
          <w:p w:rsidR="00CC1709" w:rsidRDefault="00713882" w:rsidP="008347DC">
            <w:pPr>
              <w:pStyle w:val="TableParagraph"/>
              <w:spacing w:line="251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347DC">
              <w:rPr>
                <w:sz w:val="24"/>
              </w:rPr>
              <w:t>4.03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8347DC">
        <w:trPr>
          <w:trHeight w:val="270"/>
        </w:trPr>
        <w:tc>
          <w:tcPr>
            <w:tcW w:w="1411" w:type="dxa"/>
          </w:tcPr>
          <w:p w:rsidR="008347DC" w:rsidRDefault="008347DC" w:rsidP="008347DC">
            <w:pPr>
              <w:pStyle w:val="TableParagraph"/>
              <w:spacing w:line="253" w:lineRule="exact"/>
              <w:ind w:left="137" w:right="130"/>
              <w:rPr>
                <w:sz w:val="24"/>
              </w:rPr>
            </w:pPr>
            <w:r>
              <w:rPr>
                <w:spacing w:val="-1"/>
                <w:sz w:val="24"/>
              </w:rPr>
              <w:t>ДВА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04.04</w:t>
            </w:r>
          </w:p>
        </w:tc>
        <w:tc>
          <w:tcPr>
            <w:tcW w:w="602" w:type="dxa"/>
          </w:tcPr>
          <w:p w:rsidR="008347DC" w:rsidRDefault="008347DC" w:rsidP="008347D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8347DC" w:rsidRDefault="008347DC" w:rsidP="008347DC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8347DC" w:rsidRDefault="008347DC" w:rsidP="008347DC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7"/>
        </w:trPr>
        <w:tc>
          <w:tcPr>
            <w:tcW w:w="1411" w:type="dxa"/>
          </w:tcPr>
          <w:p w:rsidR="00CC1709" w:rsidRDefault="00713882" w:rsidP="008347DC">
            <w:pPr>
              <w:pStyle w:val="TableParagraph"/>
              <w:spacing w:line="258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347DC"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 w:rsidR="008347DC">
              <w:rPr>
                <w:sz w:val="24"/>
              </w:rPr>
              <w:t>5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3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04.06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3"/>
        </w:trPr>
        <w:tc>
          <w:tcPr>
            <w:tcW w:w="1411" w:type="dxa"/>
          </w:tcPr>
          <w:p w:rsidR="00CC1709" w:rsidRDefault="00713882" w:rsidP="008347DC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</w:t>
            </w:r>
            <w:r>
              <w:rPr>
                <w:sz w:val="24"/>
              </w:rPr>
              <w:t>.0</w:t>
            </w:r>
            <w:r w:rsidR="008347DC">
              <w:rPr>
                <w:sz w:val="24"/>
              </w:rPr>
              <w:t>7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0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1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04.08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3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4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04.09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4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4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4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5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6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04.10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0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1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04.11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1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5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6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04.12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3"/>
        </w:trPr>
        <w:tc>
          <w:tcPr>
            <w:tcW w:w="1411" w:type="dxa"/>
          </w:tcPr>
          <w:p w:rsidR="00CC1709" w:rsidRDefault="00713882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 w:rsidR="008347DC">
              <w:rPr>
                <w:sz w:val="24"/>
              </w:rPr>
              <w:t>04.13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  <w:tr w:rsidR="00CC1709">
        <w:trPr>
          <w:trHeight w:val="273"/>
        </w:trPr>
        <w:tc>
          <w:tcPr>
            <w:tcW w:w="1411" w:type="dxa"/>
          </w:tcPr>
          <w:p w:rsidR="00CC1709" w:rsidRDefault="00713882" w:rsidP="008347DC">
            <w:pPr>
              <w:pStyle w:val="TableParagraph"/>
              <w:spacing w:line="253" w:lineRule="exact"/>
              <w:ind w:left="142" w:right="13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347DC">
              <w:rPr>
                <w:sz w:val="24"/>
              </w:rPr>
              <w:t>4</w:t>
            </w:r>
            <w:r>
              <w:rPr>
                <w:sz w:val="24"/>
              </w:rPr>
              <w:t>.1</w:t>
            </w:r>
            <w:r w:rsidR="008347DC">
              <w:rPr>
                <w:sz w:val="24"/>
              </w:rPr>
              <w:t>4</w:t>
            </w:r>
          </w:p>
        </w:tc>
        <w:tc>
          <w:tcPr>
            <w:tcW w:w="602" w:type="dxa"/>
          </w:tcPr>
          <w:p w:rsidR="00CC1709" w:rsidRDefault="00CC170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5" w:type="dxa"/>
          </w:tcPr>
          <w:p w:rsidR="00CC1709" w:rsidRDefault="0071388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  <w:tc>
          <w:tcPr>
            <w:tcW w:w="603" w:type="dxa"/>
          </w:tcPr>
          <w:p w:rsidR="00CC1709" w:rsidRDefault="00713882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w w:val="97"/>
                <w:sz w:val="24"/>
              </w:rPr>
              <w:t>+</w:t>
            </w:r>
          </w:p>
        </w:tc>
      </w:tr>
    </w:tbl>
    <w:p w:rsidR="00713882" w:rsidRDefault="00713882"/>
    <w:sectPr w:rsidR="00713882">
      <w:pgSz w:w="11920" w:h="16850"/>
      <w:pgMar w:top="1060" w:right="20" w:bottom="280" w:left="10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DD0"/>
    <w:multiLevelType w:val="hybridMultilevel"/>
    <w:tmpl w:val="13867706"/>
    <w:lvl w:ilvl="0" w:tplc="C55C098C">
      <w:numFmt w:val="bullet"/>
      <w:lvlText w:val="-"/>
      <w:lvlJc w:val="left"/>
      <w:pPr>
        <w:ind w:left="2094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96DE4D74">
      <w:numFmt w:val="bullet"/>
      <w:lvlText w:val="•"/>
      <w:lvlJc w:val="left"/>
      <w:pPr>
        <w:ind w:left="2975" w:hanging="708"/>
      </w:pPr>
      <w:rPr>
        <w:rFonts w:hint="default"/>
        <w:lang w:val="uk-UA" w:eastAsia="en-US" w:bidi="ar-SA"/>
      </w:rPr>
    </w:lvl>
    <w:lvl w:ilvl="2" w:tplc="BC98847E">
      <w:numFmt w:val="bullet"/>
      <w:lvlText w:val="•"/>
      <w:lvlJc w:val="left"/>
      <w:pPr>
        <w:ind w:left="3850" w:hanging="708"/>
      </w:pPr>
      <w:rPr>
        <w:rFonts w:hint="default"/>
        <w:lang w:val="uk-UA" w:eastAsia="en-US" w:bidi="ar-SA"/>
      </w:rPr>
    </w:lvl>
    <w:lvl w:ilvl="3" w:tplc="6A84C6A6">
      <w:numFmt w:val="bullet"/>
      <w:lvlText w:val="•"/>
      <w:lvlJc w:val="left"/>
      <w:pPr>
        <w:ind w:left="4725" w:hanging="708"/>
      </w:pPr>
      <w:rPr>
        <w:rFonts w:hint="default"/>
        <w:lang w:val="uk-UA" w:eastAsia="en-US" w:bidi="ar-SA"/>
      </w:rPr>
    </w:lvl>
    <w:lvl w:ilvl="4" w:tplc="7CA8A3FE">
      <w:numFmt w:val="bullet"/>
      <w:lvlText w:val="•"/>
      <w:lvlJc w:val="left"/>
      <w:pPr>
        <w:ind w:left="5600" w:hanging="708"/>
      </w:pPr>
      <w:rPr>
        <w:rFonts w:hint="default"/>
        <w:lang w:val="uk-UA" w:eastAsia="en-US" w:bidi="ar-SA"/>
      </w:rPr>
    </w:lvl>
    <w:lvl w:ilvl="5" w:tplc="C2B423C4">
      <w:numFmt w:val="bullet"/>
      <w:lvlText w:val="•"/>
      <w:lvlJc w:val="left"/>
      <w:pPr>
        <w:ind w:left="6475" w:hanging="708"/>
      </w:pPr>
      <w:rPr>
        <w:rFonts w:hint="default"/>
        <w:lang w:val="uk-UA" w:eastAsia="en-US" w:bidi="ar-SA"/>
      </w:rPr>
    </w:lvl>
    <w:lvl w:ilvl="6" w:tplc="A2F8AC28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7" w:tplc="03BA681E">
      <w:numFmt w:val="bullet"/>
      <w:lvlText w:val="•"/>
      <w:lvlJc w:val="left"/>
      <w:pPr>
        <w:ind w:left="8225" w:hanging="708"/>
      </w:pPr>
      <w:rPr>
        <w:rFonts w:hint="default"/>
        <w:lang w:val="uk-UA" w:eastAsia="en-US" w:bidi="ar-SA"/>
      </w:rPr>
    </w:lvl>
    <w:lvl w:ilvl="8" w:tplc="BD64239E">
      <w:numFmt w:val="bullet"/>
      <w:lvlText w:val="•"/>
      <w:lvlJc w:val="left"/>
      <w:pPr>
        <w:ind w:left="9100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0E1A24E0"/>
    <w:multiLevelType w:val="hybridMultilevel"/>
    <w:tmpl w:val="C73E0FF2"/>
    <w:lvl w:ilvl="0" w:tplc="2542B2DC">
      <w:start w:val="1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1D443F5C">
      <w:numFmt w:val="bullet"/>
      <w:lvlText w:val="•"/>
      <w:lvlJc w:val="left"/>
      <w:pPr>
        <w:ind w:left="1118" w:hanging="358"/>
      </w:pPr>
      <w:rPr>
        <w:rFonts w:hint="default"/>
        <w:lang w:val="uk-UA" w:eastAsia="en-US" w:bidi="ar-SA"/>
      </w:rPr>
    </w:lvl>
    <w:lvl w:ilvl="2" w:tplc="185ABE8A">
      <w:numFmt w:val="bullet"/>
      <w:lvlText w:val="•"/>
      <w:lvlJc w:val="left"/>
      <w:pPr>
        <w:ind w:left="1776" w:hanging="358"/>
      </w:pPr>
      <w:rPr>
        <w:rFonts w:hint="default"/>
        <w:lang w:val="uk-UA" w:eastAsia="en-US" w:bidi="ar-SA"/>
      </w:rPr>
    </w:lvl>
    <w:lvl w:ilvl="3" w:tplc="237CB290">
      <w:numFmt w:val="bullet"/>
      <w:lvlText w:val="•"/>
      <w:lvlJc w:val="left"/>
      <w:pPr>
        <w:ind w:left="2434" w:hanging="358"/>
      </w:pPr>
      <w:rPr>
        <w:rFonts w:hint="default"/>
        <w:lang w:val="uk-UA" w:eastAsia="en-US" w:bidi="ar-SA"/>
      </w:rPr>
    </w:lvl>
    <w:lvl w:ilvl="4" w:tplc="D8862BB6">
      <w:numFmt w:val="bullet"/>
      <w:lvlText w:val="•"/>
      <w:lvlJc w:val="left"/>
      <w:pPr>
        <w:ind w:left="3092" w:hanging="358"/>
      </w:pPr>
      <w:rPr>
        <w:rFonts w:hint="default"/>
        <w:lang w:val="uk-UA" w:eastAsia="en-US" w:bidi="ar-SA"/>
      </w:rPr>
    </w:lvl>
    <w:lvl w:ilvl="5" w:tplc="65E45264">
      <w:numFmt w:val="bullet"/>
      <w:lvlText w:val="•"/>
      <w:lvlJc w:val="left"/>
      <w:pPr>
        <w:ind w:left="3751" w:hanging="358"/>
      </w:pPr>
      <w:rPr>
        <w:rFonts w:hint="default"/>
        <w:lang w:val="uk-UA" w:eastAsia="en-US" w:bidi="ar-SA"/>
      </w:rPr>
    </w:lvl>
    <w:lvl w:ilvl="6" w:tplc="173E111E">
      <w:numFmt w:val="bullet"/>
      <w:lvlText w:val="•"/>
      <w:lvlJc w:val="left"/>
      <w:pPr>
        <w:ind w:left="4409" w:hanging="358"/>
      </w:pPr>
      <w:rPr>
        <w:rFonts w:hint="default"/>
        <w:lang w:val="uk-UA" w:eastAsia="en-US" w:bidi="ar-SA"/>
      </w:rPr>
    </w:lvl>
    <w:lvl w:ilvl="7" w:tplc="1EE0F888">
      <w:numFmt w:val="bullet"/>
      <w:lvlText w:val="•"/>
      <w:lvlJc w:val="left"/>
      <w:pPr>
        <w:ind w:left="5067" w:hanging="358"/>
      </w:pPr>
      <w:rPr>
        <w:rFonts w:hint="default"/>
        <w:lang w:val="uk-UA" w:eastAsia="en-US" w:bidi="ar-SA"/>
      </w:rPr>
    </w:lvl>
    <w:lvl w:ilvl="8" w:tplc="33603D78">
      <w:numFmt w:val="bullet"/>
      <w:lvlText w:val="•"/>
      <w:lvlJc w:val="left"/>
      <w:pPr>
        <w:ind w:left="5725" w:hanging="358"/>
      </w:pPr>
      <w:rPr>
        <w:rFonts w:hint="default"/>
        <w:lang w:val="uk-UA" w:eastAsia="en-US" w:bidi="ar-SA"/>
      </w:rPr>
    </w:lvl>
  </w:abstractNum>
  <w:abstractNum w:abstractNumId="2" w15:restartNumberingAfterBreak="0">
    <w:nsid w:val="25C47EE1"/>
    <w:multiLevelType w:val="hybridMultilevel"/>
    <w:tmpl w:val="859896FE"/>
    <w:lvl w:ilvl="0" w:tplc="2DD6B67A">
      <w:start w:val="1"/>
      <w:numFmt w:val="decimal"/>
      <w:lvlText w:val="%1."/>
      <w:lvlJc w:val="left"/>
      <w:pPr>
        <w:ind w:left="547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D90E6E6E">
      <w:numFmt w:val="bullet"/>
      <w:lvlText w:val="•"/>
      <w:lvlJc w:val="left"/>
      <w:pPr>
        <w:ind w:left="1204" w:hanging="363"/>
      </w:pPr>
      <w:rPr>
        <w:rFonts w:hint="default"/>
        <w:lang w:val="uk-UA" w:eastAsia="en-US" w:bidi="ar-SA"/>
      </w:rPr>
    </w:lvl>
    <w:lvl w:ilvl="2" w:tplc="FDD447DE">
      <w:numFmt w:val="bullet"/>
      <w:lvlText w:val="•"/>
      <w:lvlJc w:val="left"/>
      <w:pPr>
        <w:ind w:left="1868" w:hanging="363"/>
      </w:pPr>
      <w:rPr>
        <w:rFonts w:hint="default"/>
        <w:lang w:val="uk-UA" w:eastAsia="en-US" w:bidi="ar-SA"/>
      </w:rPr>
    </w:lvl>
    <w:lvl w:ilvl="3" w:tplc="77069A1C">
      <w:numFmt w:val="bullet"/>
      <w:lvlText w:val="•"/>
      <w:lvlJc w:val="left"/>
      <w:pPr>
        <w:ind w:left="2533" w:hanging="363"/>
      </w:pPr>
      <w:rPr>
        <w:rFonts w:hint="default"/>
        <w:lang w:val="uk-UA" w:eastAsia="en-US" w:bidi="ar-SA"/>
      </w:rPr>
    </w:lvl>
    <w:lvl w:ilvl="4" w:tplc="BAB406E4">
      <w:numFmt w:val="bullet"/>
      <w:lvlText w:val="•"/>
      <w:lvlJc w:val="left"/>
      <w:pPr>
        <w:ind w:left="3197" w:hanging="363"/>
      </w:pPr>
      <w:rPr>
        <w:rFonts w:hint="default"/>
        <w:lang w:val="uk-UA" w:eastAsia="en-US" w:bidi="ar-SA"/>
      </w:rPr>
    </w:lvl>
    <w:lvl w:ilvl="5" w:tplc="CF7A25FC">
      <w:numFmt w:val="bullet"/>
      <w:lvlText w:val="•"/>
      <w:lvlJc w:val="left"/>
      <w:pPr>
        <w:ind w:left="3862" w:hanging="363"/>
      </w:pPr>
      <w:rPr>
        <w:rFonts w:hint="default"/>
        <w:lang w:val="uk-UA" w:eastAsia="en-US" w:bidi="ar-SA"/>
      </w:rPr>
    </w:lvl>
    <w:lvl w:ilvl="6" w:tplc="82FEE72C">
      <w:numFmt w:val="bullet"/>
      <w:lvlText w:val="•"/>
      <w:lvlJc w:val="left"/>
      <w:pPr>
        <w:ind w:left="4526" w:hanging="363"/>
      </w:pPr>
      <w:rPr>
        <w:rFonts w:hint="default"/>
        <w:lang w:val="uk-UA" w:eastAsia="en-US" w:bidi="ar-SA"/>
      </w:rPr>
    </w:lvl>
    <w:lvl w:ilvl="7" w:tplc="2092DE88">
      <w:numFmt w:val="bullet"/>
      <w:lvlText w:val="•"/>
      <w:lvlJc w:val="left"/>
      <w:pPr>
        <w:ind w:left="5190" w:hanging="363"/>
      </w:pPr>
      <w:rPr>
        <w:rFonts w:hint="default"/>
        <w:lang w:val="uk-UA" w:eastAsia="en-US" w:bidi="ar-SA"/>
      </w:rPr>
    </w:lvl>
    <w:lvl w:ilvl="8" w:tplc="99062AEE">
      <w:numFmt w:val="bullet"/>
      <w:lvlText w:val="•"/>
      <w:lvlJc w:val="left"/>
      <w:pPr>
        <w:ind w:left="5855" w:hanging="363"/>
      </w:pPr>
      <w:rPr>
        <w:rFonts w:hint="default"/>
        <w:lang w:val="uk-UA" w:eastAsia="en-US" w:bidi="ar-SA"/>
      </w:rPr>
    </w:lvl>
  </w:abstractNum>
  <w:abstractNum w:abstractNumId="3" w15:restartNumberingAfterBreak="0">
    <w:nsid w:val="2BDA0978"/>
    <w:multiLevelType w:val="hybridMultilevel"/>
    <w:tmpl w:val="D50CD982"/>
    <w:lvl w:ilvl="0" w:tplc="D4462FFC">
      <w:start w:val="7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47FC0854">
      <w:numFmt w:val="bullet"/>
      <w:lvlText w:val="•"/>
      <w:lvlJc w:val="left"/>
      <w:pPr>
        <w:ind w:left="1700" w:hanging="348"/>
      </w:pPr>
      <w:rPr>
        <w:rFonts w:hint="default"/>
        <w:lang w:val="uk-UA" w:eastAsia="en-US" w:bidi="ar-SA"/>
      </w:rPr>
    </w:lvl>
    <w:lvl w:ilvl="2" w:tplc="F084B1D8">
      <w:numFmt w:val="bullet"/>
      <w:lvlText w:val="•"/>
      <w:lvlJc w:val="left"/>
      <w:pPr>
        <w:ind w:left="2560" w:hanging="348"/>
      </w:pPr>
      <w:rPr>
        <w:rFonts w:hint="default"/>
        <w:lang w:val="uk-UA" w:eastAsia="en-US" w:bidi="ar-SA"/>
      </w:rPr>
    </w:lvl>
    <w:lvl w:ilvl="3" w:tplc="2040B17A">
      <w:numFmt w:val="bullet"/>
      <w:lvlText w:val="•"/>
      <w:lvlJc w:val="left"/>
      <w:pPr>
        <w:ind w:left="3420" w:hanging="348"/>
      </w:pPr>
      <w:rPr>
        <w:rFonts w:hint="default"/>
        <w:lang w:val="uk-UA" w:eastAsia="en-US" w:bidi="ar-SA"/>
      </w:rPr>
    </w:lvl>
    <w:lvl w:ilvl="4" w:tplc="3858131A">
      <w:numFmt w:val="bullet"/>
      <w:lvlText w:val="•"/>
      <w:lvlJc w:val="left"/>
      <w:pPr>
        <w:ind w:left="4280" w:hanging="348"/>
      </w:pPr>
      <w:rPr>
        <w:rFonts w:hint="default"/>
        <w:lang w:val="uk-UA" w:eastAsia="en-US" w:bidi="ar-SA"/>
      </w:rPr>
    </w:lvl>
    <w:lvl w:ilvl="5" w:tplc="325C83FC">
      <w:numFmt w:val="bullet"/>
      <w:lvlText w:val="•"/>
      <w:lvlJc w:val="left"/>
      <w:pPr>
        <w:ind w:left="5140" w:hanging="348"/>
      </w:pPr>
      <w:rPr>
        <w:rFonts w:hint="default"/>
        <w:lang w:val="uk-UA" w:eastAsia="en-US" w:bidi="ar-SA"/>
      </w:rPr>
    </w:lvl>
    <w:lvl w:ilvl="6" w:tplc="DC52F10A">
      <w:numFmt w:val="bullet"/>
      <w:lvlText w:val="•"/>
      <w:lvlJc w:val="left"/>
      <w:pPr>
        <w:ind w:left="6000" w:hanging="348"/>
      </w:pPr>
      <w:rPr>
        <w:rFonts w:hint="default"/>
        <w:lang w:val="uk-UA" w:eastAsia="en-US" w:bidi="ar-SA"/>
      </w:rPr>
    </w:lvl>
    <w:lvl w:ilvl="7" w:tplc="D2B86826">
      <w:numFmt w:val="bullet"/>
      <w:lvlText w:val="•"/>
      <w:lvlJc w:val="left"/>
      <w:pPr>
        <w:ind w:left="6860" w:hanging="348"/>
      </w:pPr>
      <w:rPr>
        <w:rFonts w:hint="default"/>
        <w:lang w:val="uk-UA" w:eastAsia="en-US" w:bidi="ar-SA"/>
      </w:rPr>
    </w:lvl>
    <w:lvl w:ilvl="8" w:tplc="DE24AA1C">
      <w:numFmt w:val="bullet"/>
      <w:lvlText w:val="•"/>
      <w:lvlJc w:val="left"/>
      <w:pPr>
        <w:ind w:left="7720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35C33064"/>
    <w:multiLevelType w:val="hybridMultilevel"/>
    <w:tmpl w:val="3F8EA46E"/>
    <w:lvl w:ilvl="0" w:tplc="947A850C">
      <w:start w:val="2"/>
      <w:numFmt w:val="decimal"/>
      <w:lvlText w:val="%1."/>
      <w:lvlJc w:val="left"/>
      <w:pPr>
        <w:ind w:left="547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7D942CF0">
      <w:numFmt w:val="bullet"/>
      <w:lvlText w:val="•"/>
      <w:lvlJc w:val="left"/>
      <w:pPr>
        <w:ind w:left="1204" w:hanging="363"/>
      </w:pPr>
      <w:rPr>
        <w:rFonts w:hint="default"/>
        <w:lang w:val="uk-UA" w:eastAsia="en-US" w:bidi="ar-SA"/>
      </w:rPr>
    </w:lvl>
    <w:lvl w:ilvl="2" w:tplc="58285C20">
      <w:numFmt w:val="bullet"/>
      <w:lvlText w:val="•"/>
      <w:lvlJc w:val="left"/>
      <w:pPr>
        <w:ind w:left="1868" w:hanging="363"/>
      </w:pPr>
      <w:rPr>
        <w:rFonts w:hint="default"/>
        <w:lang w:val="uk-UA" w:eastAsia="en-US" w:bidi="ar-SA"/>
      </w:rPr>
    </w:lvl>
    <w:lvl w:ilvl="3" w:tplc="BE2AC8C8">
      <w:numFmt w:val="bullet"/>
      <w:lvlText w:val="•"/>
      <w:lvlJc w:val="left"/>
      <w:pPr>
        <w:ind w:left="2533" w:hanging="363"/>
      </w:pPr>
      <w:rPr>
        <w:rFonts w:hint="default"/>
        <w:lang w:val="uk-UA" w:eastAsia="en-US" w:bidi="ar-SA"/>
      </w:rPr>
    </w:lvl>
    <w:lvl w:ilvl="4" w:tplc="139E0E50">
      <w:numFmt w:val="bullet"/>
      <w:lvlText w:val="•"/>
      <w:lvlJc w:val="left"/>
      <w:pPr>
        <w:ind w:left="3197" w:hanging="363"/>
      </w:pPr>
      <w:rPr>
        <w:rFonts w:hint="default"/>
        <w:lang w:val="uk-UA" w:eastAsia="en-US" w:bidi="ar-SA"/>
      </w:rPr>
    </w:lvl>
    <w:lvl w:ilvl="5" w:tplc="892032DE">
      <w:numFmt w:val="bullet"/>
      <w:lvlText w:val="•"/>
      <w:lvlJc w:val="left"/>
      <w:pPr>
        <w:ind w:left="3862" w:hanging="363"/>
      </w:pPr>
      <w:rPr>
        <w:rFonts w:hint="default"/>
        <w:lang w:val="uk-UA" w:eastAsia="en-US" w:bidi="ar-SA"/>
      </w:rPr>
    </w:lvl>
    <w:lvl w:ilvl="6" w:tplc="C7C43E20">
      <w:numFmt w:val="bullet"/>
      <w:lvlText w:val="•"/>
      <w:lvlJc w:val="left"/>
      <w:pPr>
        <w:ind w:left="4526" w:hanging="363"/>
      </w:pPr>
      <w:rPr>
        <w:rFonts w:hint="default"/>
        <w:lang w:val="uk-UA" w:eastAsia="en-US" w:bidi="ar-SA"/>
      </w:rPr>
    </w:lvl>
    <w:lvl w:ilvl="7" w:tplc="A1E8BE0A">
      <w:numFmt w:val="bullet"/>
      <w:lvlText w:val="•"/>
      <w:lvlJc w:val="left"/>
      <w:pPr>
        <w:ind w:left="5190" w:hanging="363"/>
      </w:pPr>
      <w:rPr>
        <w:rFonts w:hint="default"/>
        <w:lang w:val="uk-UA" w:eastAsia="en-US" w:bidi="ar-SA"/>
      </w:rPr>
    </w:lvl>
    <w:lvl w:ilvl="8" w:tplc="3F260E6A">
      <w:numFmt w:val="bullet"/>
      <w:lvlText w:val="•"/>
      <w:lvlJc w:val="left"/>
      <w:pPr>
        <w:ind w:left="5855" w:hanging="363"/>
      </w:pPr>
      <w:rPr>
        <w:rFonts w:hint="default"/>
        <w:lang w:val="uk-UA" w:eastAsia="en-US" w:bidi="ar-SA"/>
      </w:rPr>
    </w:lvl>
  </w:abstractNum>
  <w:abstractNum w:abstractNumId="5" w15:restartNumberingAfterBreak="0">
    <w:nsid w:val="39140522"/>
    <w:multiLevelType w:val="hybridMultilevel"/>
    <w:tmpl w:val="0D4EE092"/>
    <w:lvl w:ilvl="0" w:tplc="E83CF464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54940E32">
      <w:numFmt w:val="bullet"/>
      <w:lvlText w:val="•"/>
      <w:lvlJc w:val="left"/>
      <w:pPr>
        <w:ind w:left="1700" w:hanging="348"/>
      </w:pPr>
      <w:rPr>
        <w:rFonts w:hint="default"/>
        <w:lang w:val="uk-UA" w:eastAsia="en-US" w:bidi="ar-SA"/>
      </w:rPr>
    </w:lvl>
    <w:lvl w:ilvl="2" w:tplc="E5766410">
      <w:numFmt w:val="bullet"/>
      <w:lvlText w:val="•"/>
      <w:lvlJc w:val="left"/>
      <w:pPr>
        <w:ind w:left="2560" w:hanging="348"/>
      </w:pPr>
      <w:rPr>
        <w:rFonts w:hint="default"/>
        <w:lang w:val="uk-UA" w:eastAsia="en-US" w:bidi="ar-SA"/>
      </w:rPr>
    </w:lvl>
    <w:lvl w:ilvl="3" w:tplc="3FCE0C68">
      <w:numFmt w:val="bullet"/>
      <w:lvlText w:val="•"/>
      <w:lvlJc w:val="left"/>
      <w:pPr>
        <w:ind w:left="3420" w:hanging="348"/>
      </w:pPr>
      <w:rPr>
        <w:rFonts w:hint="default"/>
        <w:lang w:val="uk-UA" w:eastAsia="en-US" w:bidi="ar-SA"/>
      </w:rPr>
    </w:lvl>
    <w:lvl w:ilvl="4" w:tplc="316A2BDA">
      <w:numFmt w:val="bullet"/>
      <w:lvlText w:val="•"/>
      <w:lvlJc w:val="left"/>
      <w:pPr>
        <w:ind w:left="4280" w:hanging="348"/>
      </w:pPr>
      <w:rPr>
        <w:rFonts w:hint="default"/>
        <w:lang w:val="uk-UA" w:eastAsia="en-US" w:bidi="ar-SA"/>
      </w:rPr>
    </w:lvl>
    <w:lvl w:ilvl="5" w:tplc="D2409B52">
      <w:numFmt w:val="bullet"/>
      <w:lvlText w:val="•"/>
      <w:lvlJc w:val="left"/>
      <w:pPr>
        <w:ind w:left="5140" w:hanging="348"/>
      </w:pPr>
      <w:rPr>
        <w:rFonts w:hint="default"/>
        <w:lang w:val="uk-UA" w:eastAsia="en-US" w:bidi="ar-SA"/>
      </w:rPr>
    </w:lvl>
    <w:lvl w:ilvl="6" w:tplc="3E6055FC">
      <w:numFmt w:val="bullet"/>
      <w:lvlText w:val="•"/>
      <w:lvlJc w:val="left"/>
      <w:pPr>
        <w:ind w:left="6000" w:hanging="348"/>
      </w:pPr>
      <w:rPr>
        <w:rFonts w:hint="default"/>
        <w:lang w:val="uk-UA" w:eastAsia="en-US" w:bidi="ar-SA"/>
      </w:rPr>
    </w:lvl>
    <w:lvl w:ilvl="7" w:tplc="0E38DE10">
      <w:numFmt w:val="bullet"/>
      <w:lvlText w:val="•"/>
      <w:lvlJc w:val="left"/>
      <w:pPr>
        <w:ind w:left="6860" w:hanging="348"/>
      </w:pPr>
      <w:rPr>
        <w:rFonts w:hint="default"/>
        <w:lang w:val="uk-UA" w:eastAsia="en-US" w:bidi="ar-SA"/>
      </w:rPr>
    </w:lvl>
    <w:lvl w:ilvl="8" w:tplc="A4FE2122">
      <w:numFmt w:val="bullet"/>
      <w:lvlText w:val="•"/>
      <w:lvlJc w:val="left"/>
      <w:pPr>
        <w:ind w:left="7720" w:hanging="348"/>
      </w:pPr>
      <w:rPr>
        <w:rFonts w:hint="default"/>
        <w:lang w:val="uk-UA" w:eastAsia="en-US" w:bidi="ar-SA"/>
      </w:rPr>
    </w:lvl>
  </w:abstractNum>
  <w:abstractNum w:abstractNumId="6" w15:restartNumberingAfterBreak="0">
    <w:nsid w:val="3BB8500F"/>
    <w:multiLevelType w:val="hybridMultilevel"/>
    <w:tmpl w:val="21A63DC0"/>
    <w:lvl w:ilvl="0" w:tplc="3B8009F8">
      <w:start w:val="5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E6BC4B76">
      <w:numFmt w:val="bullet"/>
      <w:lvlText w:val="•"/>
      <w:lvlJc w:val="left"/>
      <w:pPr>
        <w:ind w:left="1118" w:hanging="358"/>
      </w:pPr>
      <w:rPr>
        <w:rFonts w:hint="default"/>
        <w:lang w:val="uk-UA" w:eastAsia="en-US" w:bidi="ar-SA"/>
      </w:rPr>
    </w:lvl>
    <w:lvl w:ilvl="2" w:tplc="75A476C0">
      <w:numFmt w:val="bullet"/>
      <w:lvlText w:val="•"/>
      <w:lvlJc w:val="left"/>
      <w:pPr>
        <w:ind w:left="1776" w:hanging="358"/>
      </w:pPr>
      <w:rPr>
        <w:rFonts w:hint="default"/>
        <w:lang w:val="uk-UA" w:eastAsia="en-US" w:bidi="ar-SA"/>
      </w:rPr>
    </w:lvl>
    <w:lvl w:ilvl="3" w:tplc="054ED7B6">
      <w:numFmt w:val="bullet"/>
      <w:lvlText w:val="•"/>
      <w:lvlJc w:val="left"/>
      <w:pPr>
        <w:ind w:left="2434" w:hanging="358"/>
      </w:pPr>
      <w:rPr>
        <w:rFonts w:hint="default"/>
        <w:lang w:val="uk-UA" w:eastAsia="en-US" w:bidi="ar-SA"/>
      </w:rPr>
    </w:lvl>
    <w:lvl w:ilvl="4" w:tplc="EF80A42A">
      <w:numFmt w:val="bullet"/>
      <w:lvlText w:val="•"/>
      <w:lvlJc w:val="left"/>
      <w:pPr>
        <w:ind w:left="3092" w:hanging="358"/>
      </w:pPr>
      <w:rPr>
        <w:rFonts w:hint="default"/>
        <w:lang w:val="uk-UA" w:eastAsia="en-US" w:bidi="ar-SA"/>
      </w:rPr>
    </w:lvl>
    <w:lvl w:ilvl="5" w:tplc="8976E8E8">
      <w:numFmt w:val="bullet"/>
      <w:lvlText w:val="•"/>
      <w:lvlJc w:val="left"/>
      <w:pPr>
        <w:ind w:left="3751" w:hanging="358"/>
      </w:pPr>
      <w:rPr>
        <w:rFonts w:hint="default"/>
        <w:lang w:val="uk-UA" w:eastAsia="en-US" w:bidi="ar-SA"/>
      </w:rPr>
    </w:lvl>
    <w:lvl w:ilvl="6" w:tplc="89C6E19A">
      <w:numFmt w:val="bullet"/>
      <w:lvlText w:val="•"/>
      <w:lvlJc w:val="left"/>
      <w:pPr>
        <w:ind w:left="4409" w:hanging="358"/>
      </w:pPr>
      <w:rPr>
        <w:rFonts w:hint="default"/>
        <w:lang w:val="uk-UA" w:eastAsia="en-US" w:bidi="ar-SA"/>
      </w:rPr>
    </w:lvl>
    <w:lvl w:ilvl="7" w:tplc="85A6B26E">
      <w:numFmt w:val="bullet"/>
      <w:lvlText w:val="•"/>
      <w:lvlJc w:val="left"/>
      <w:pPr>
        <w:ind w:left="5067" w:hanging="358"/>
      </w:pPr>
      <w:rPr>
        <w:rFonts w:hint="default"/>
        <w:lang w:val="uk-UA" w:eastAsia="en-US" w:bidi="ar-SA"/>
      </w:rPr>
    </w:lvl>
    <w:lvl w:ilvl="8" w:tplc="992CB030">
      <w:numFmt w:val="bullet"/>
      <w:lvlText w:val="•"/>
      <w:lvlJc w:val="left"/>
      <w:pPr>
        <w:ind w:left="5725" w:hanging="358"/>
      </w:pPr>
      <w:rPr>
        <w:rFonts w:hint="default"/>
        <w:lang w:val="uk-UA" w:eastAsia="en-US" w:bidi="ar-SA"/>
      </w:rPr>
    </w:lvl>
  </w:abstractNum>
  <w:abstractNum w:abstractNumId="7" w15:restartNumberingAfterBreak="0">
    <w:nsid w:val="3CFB3571"/>
    <w:multiLevelType w:val="hybridMultilevel"/>
    <w:tmpl w:val="C91AA77A"/>
    <w:lvl w:ilvl="0" w:tplc="25CC6652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8A0"/>
    <w:multiLevelType w:val="hybridMultilevel"/>
    <w:tmpl w:val="D3609706"/>
    <w:lvl w:ilvl="0" w:tplc="6F30EA88">
      <w:start w:val="5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FFB2D462">
      <w:numFmt w:val="bullet"/>
      <w:lvlText w:val="•"/>
      <w:lvlJc w:val="left"/>
      <w:pPr>
        <w:ind w:left="1118" w:hanging="358"/>
      </w:pPr>
      <w:rPr>
        <w:rFonts w:hint="default"/>
        <w:lang w:val="uk-UA" w:eastAsia="en-US" w:bidi="ar-SA"/>
      </w:rPr>
    </w:lvl>
    <w:lvl w:ilvl="2" w:tplc="32AC3C20">
      <w:numFmt w:val="bullet"/>
      <w:lvlText w:val="•"/>
      <w:lvlJc w:val="left"/>
      <w:pPr>
        <w:ind w:left="1776" w:hanging="358"/>
      </w:pPr>
      <w:rPr>
        <w:rFonts w:hint="default"/>
        <w:lang w:val="uk-UA" w:eastAsia="en-US" w:bidi="ar-SA"/>
      </w:rPr>
    </w:lvl>
    <w:lvl w:ilvl="3" w:tplc="0D8E6EE8">
      <w:numFmt w:val="bullet"/>
      <w:lvlText w:val="•"/>
      <w:lvlJc w:val="left"/>
      <w:pPr>
        <w:ind w:left="2434" w:hanging="358"/>
      </w:pPr>
      <w:rPr>
        <w:rFonts w:hint="default"/>
        <w:lang w:val="uk-UA" w:eastAsia="en-US" w:bidi="ar-SA"/>
      </w:rPr>
    </w:lvl>
    <w:lvl w:ilvl="4" w:tplc="4DB2322E">
      <w:numFmt w:val="bullet"/>
      <w:lvlText w:val="•"/>
      <w:lvlJc w:val="left"/>
      <w:pPr>
        <w:ind w:left="3092" w:hanging="358"/>
      </w:pPr>
      <w:rPr>
        <w:rFonts w:hint="default"/>
        <w:lang w:val="uk-UA" w:eastAsia="en-US" w:bidi="ar-SA"/>
      </w:rPr>
    </w:lvl>
    <w:lvl w:ilvl="5" w:tplc="62061D94">
      <w:numFmt w:val="bullet"/>
      <w:lvlText w:val="•"/>
      <w:lvlJc w:val="left"/>
      <w:pPr>
        <w:ind w:left="3751" w:hanging="358"/>
      </w:pPr>
      <w:rPr>
        <w:rFonts w:hint="default"/>
        <w:lang w:val="uk-UA" w:eastAsia="en-US" w:bidi="ar-SA"/>
      </w:rPr>
    </w:lvl>
    <w:lvl w:ilvl="6" w:tplc="167E5E18">
      <w:numFmt w:val="bullet"/>
      <w:lvlText w:val="•"/>
      <w:lvlJc w:val="left"/>
      <w:pPr>
        <w:ind w:left="4409" w:hanging="358"/>
      </w:pPr>
      <w:rPr>
        <w:rFonts w:hint="default"/>
        <w:lang w:val="uk-UA" w:eastAsia="en-US" w:bidi="ar-SA"/>
      </w:rPr>
    </w:lvl>
    <w:lvl w:ilvl="7" w:tplc="125E20DA">
      <w:numFmt w:val="bullet"/>
      <w:lvlText w:val="•"/>
      <w:lvlJc w:val="left"/>
      <w:pPr>
        <w:ind w:left="5067" w:hanging="358"/>
      </w:pPr>
      <w:rPr>
        <w:rFonts w:hint="default"/>
        <w:lang w:val="uk-UA" w:eastAsia="en-US" w:bidi="ar-SA"/>
      </w:rPr>
    </w:lvl>
    <w:lvl w:ilvl="8" w:tplc="A560E1F6">
      <w:numFmt w:val="bullet"/>
      <w:lvlText w:val="•"/>
      <w:lvlJc w:val="left"/>
      <w:pPr>
        <w:ind w:left="5725" w:hanging="358"/>
      </w:pPr>
      <w:rPr>
        <w:rFonts w:hint="default"/>
        <w:lang w:val="uk-UA" w:eastAsia="en-US" w:bidi="ar-SA"/>
      </w:rPr>
    </w:lvl>
  </w:abstractNum>
  <w:abstractNum w:abstractNumId="9" w15:restartNumberingAfterBreak="0">
    <w:nsid w:val="420870A0"/>
    <w:multiLevelType w:val="hybridMultilevel"/>
    <w:tmpl w:val="DA64AF3A"/>
    <w:lvl w:ilvl="0" w:tplc="D8D06420">
      <w:start w:val="1"/>
      <w:numFmt w:val="decimal"/>
      <w:lvlText w:val="%1."/>
      <w:lvlJc w:val="left"/>
      <w:pPr>
        <w:ind w:left="3893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uk-UA" w:eastAsia="en-US" w:bidi="ar-SA"/>
      </w:rPr>
    </w:lvl>
    <w:lvl w:ilvl="1" w:tplc="B8BE093C">
      <w:numFmt w:val="bullet"/>
      <w:lvlText w:val="•"/>
      <w:lvlJc w:val="left"/>
      <w:pPr>
        <w:ind w:left="4620" w:hanging="351"/>
      </w:pPr>
      <w:rPr>
        <w:rFonts w:hint="default"/>
        <w:lang w:val="uk-UA" w:eastAsia="en-US" w:bidi="ar-SA"/>
      </w:rPr>
    </w:lvl>
    <w:lvl w:ilvl="2" w:tplc="99386BA6">
      <w:numFmt w:val="bullet"/>
      <w:lvlText w:val="•"/>
      <w:lvlJc w:val="left"/>
      <w:pPr>
        <w:ind w:left="5312" w:hanging="351"/>
      </w:pPr>
      <w:rPr>
        <w:rFonts w:hint="default"/>
        <w:lang w:val="uk-UA" w:eastAsia="en-US" w:bidi="ar-SA"/>
      </w:rPr>
    </w:lvl>
    <w:lvl w:ilvl="3" w:tplc="20D27414">
      <w:numFmt w:val="bullet"/>
      <w:lvlText w:val="•"/>
      <w:lvlJc w:val="left"/>
      <w:pPr>
        <w:ind w:left="6004" w:hanging="351"/>
      </w:pPr>
      <w:rPr>
        <w:rFonts w:hint="default"/>
        <w:lang w:val="uk-UA" w:eastAsia="en-US" w:bidi="ar-SA"/>
      </w:rPr>
    </w:lvl>
    <w:lvl w:ilvl="4" w:tplc="9F1A28C8">
      <w:numFmt w:val="bullet"/>
      <w:lvlText w:val="•"/>
      <w:lvlJc w:val="left"/>
      <w:pPr>
        <w:ind w:left="6697" w:hanging="351"/>
      </w:pPr>
      <w:rPr>
        <w:rFonts w:hint="default"/>
        <w:lang w:val="uk-UA" w:eastAsia="en-US" w:bidi="ar-SA"/>
      </w:rPr>
    </w:lvl>
    <w:lvl w:ilvl="5" w:tplc="004E071C">
      <w:numFmt w:val="bullet"/>
      <w:lvlText w:val="•"/>
      <w:lvlJc w:val="left"/>
      <w:pPr>
        <w:ind w:left="7389" w:hanging="351"/>
      </w:pPr>
      <w:rPr>
        <w:rFonts w:hint="default"/>
        <w:lang w:val="uk-UA" w:eastAsia="en-US" w:bidi="ar-SA"/>
      </w:rPr>
    </w:lvl>
    <w:lvl w:ilvl="6" w:tplc="0EBC9F58">
      <w:numFmt w:val="bullet"/>
      <w:lvlText w:val="•"/>
      <w:lvlJc w:val="left"/>
      <w:pPr>
        <w:ind w:left="8081" w:hanging="351"/>
      </w:pPr>
      <w:rPr>
        <w:rFonts w:hint="default"/>
        <w:lang w:val="uk-UA" w:eastAsia="en-US" w:bidi="ar-SA"/>
      </w:rPr>
    </w:lvl>
    <w:lvl w:ilvl="7" w:tplc="5C6AE134">
      <w:numFmt w:val="bullet"/>
      <w:lvlText w:val="•"/>
      <w:lvlJc w:val="left"/>
      <w:pPr>
        <w:ind w:left="8774" w:hanging="351"/>
      </w:pPr>
      <w:rPr>
        <w:rFonts w:hint="default"/>
        <w:lang w:val="uk-UA" w:eastAsia="en-US" w:bidi="ar-SA"/>
      </w:rPr>
    </w:lvl>
    <w:lvl w:ilvl="8" w:tplc="2F3A0910">
      <w:numFmt w:val="bullet"/>
      <w:lvlText w:val="•"/>
      <w:lvlJc w:val="left"/>
      <w:pPr>
        <w:ind w:left="9466" w:hanging="351"/>
      </w:pPr>
      <w:rPr>
        <w:rFonts w:hint="default"/>
        <w:lang w:val="uk-UA" w:eastAsia="en-US" w:bidi="ar-SA"/>
      </w:rPr>
    </w:lvl>
  </w:abstractNum>
  <w:abstractNum w:abstractNumId="10" w15:restartNumberingAfterBreak="0">
    <w:nsid w:val="513B0B3A"/>
    <w:multiLevelType w:val="multilevel"/>
    <w:tmpl w:val="44A86B20"/>
    <w:lvl w:ilvl="0">
      <w:start w:val="2"/>
      <w:numFmt w:val="decimal"/>
      <w:lvlText w:val="%1"/>
      <w:lvlJc w:val="left"/>
      <w:pPr>
        <w:ind w:left="2285" w:hanging="5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85" w:hanging="56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02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6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24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85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46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07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68" w:hanging="562"/>
      </w:pPr>
      <w:rPr>
        <w:rFonts w:hint="default"/>
        <w:lang w:val="uk-UA" w:eastAsia="en-US" w:bidi="ar-SA"/>
      </w:rPr>
    </w:lvl>
  </w:abstractNum>
  <w:abstractNum w:abstractNumId="11" w15:restartNumberingAfterBreak="0">
    <w:nsid w:val="5C683C8C"/>
    <w:multiLevelType w:val="hybridMultilevel"/>
    <w:tmpl w:val="F900FC74"/>
    <w:lvl w:ilvl="0" w:tplc="9BBCF55A">
      <w:start w:val="1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12A0E24C">
      <w:numFmt w:val="bullet"/>
      <w:lvlText w:val="•"/>
      <w:lvlJc w:val="left"/>
      <w:pPr>
        <w:ind w:left="1118" w:hanging="358"/>
      </w:pPr>
      <w:rPr>
        <w:rFonts w:hint="default"/>
        <w:lang w:val="uk-UA" w:eastAsia="en-US" w:bidi="ar-SA"/>
      </w:rPr>
    </w:lvl>
    <w:lvl w:ilvl="2" w:tplc="FCFC1262">
      <w:numFmt w:val="bullet"/>
      <w:lvlText w:val="•"/>
      <w:lvlJc w:val="left"/>
      <w:pPr>
        <w:ind w:left="1776" w:hanging="358"/>
      </w:pPr>
      <w:rPr>
        <w:rFonts w:hint="default"/>
        <w:lang w:val="uk-UA" w:eastAsia="en-US" w:bidi="ar-SA"/>
      </w:rPr>
    </w:lvl>
    <w:lvl w:ilvl="3" w:tplc="932EBA3A">
      <w:numFmt w:val="bullet"/>
      <w:lvlText w:val="•"/>
      <w:lvlJc w:val="left"/>
      <w:pPr>
        <w:ind w:left="2434" w:hanging="358"/>
      </w:pPr>
      <w:rPr>
        <w:rFonts w:hint="default"/>
        <w:lang w:val="uk-UA" w:eastAsia="en-US" w:bidi="ar-SA"/>
      </w:rPr>
    </w:lvl>
    <w:lvl w:ilvl="4" w:tplc="CD7A650E">
      <w:numFmt w:val="bullet"/>
      <w:lvlText w:val="•"/>
      <w:lvlJc w:val="left"/>
      <w:pPr>
        <w:ind w:left="3092" w:hanging="358"/>
      </w:pPr>
      <w:rPr>
        <w:rFonts w:hint="default"/>
        <w:lang w:val="uk-UA" w:eastAsia="en-US" w:bidi="ar-SA"/>
      </w:rPr>
    </w:lvl>
    <w:lvl w:ilvl="5" w:tplc="5ACCA4F4">
      <w:numFmt w:val="bullet"/>
      <w:lvlText w:val="•"/>
      <w:lvlJc w:val="left"/>
      <w:pPr>
        <w:ind w:left="3751" w:hanging="358"/>
      </w:pPr>
      <w:rPr>
        <w:rFonts w:hint="default"/>
        <w:lang w:val="uk-UA" w:eastAsia="en-US" w:bidi="ar-SA"/>
      </w:rPr>
    </w:lvl>
    <w:lvl w:ilvl="6" w:tplc="D23AAE2E">
      <w:numFmt w:val="bullet"/>
      <w:lvlText w:val="•"/>
      <w:lvlJc w:val="left"/>
      <w:pPr>
        <w:ind w:left="4409" w:hanging="358"/>
      </w:pPr>
      <w:rPr>
        <w:rFonts w:hint="default"/>
        <w:lang w:val="uk-UA" w:eastAsia="en-US" w:bidi="ar-SA"/>
      </w:rPr>
    </w:lvl>
    <w:lvl w:ilvl="7" w:tplc="AB3483FA">
      <w:numFmt w:val="bullet"/>
      <w:lvlText w:val="•"/>
      <w:lvlJc w:val="left"/>
      <w:pPr>
        <w:ind w:left="5067" w:hanging="358"/>
      </w:pPr>
      <w:rPr>
        <w:rFonts w:hint="default"/>
        <w:lang w:val="uk-UA" w:eastAsia="en-US" w:bidi="ar-SA"/>
      </w:rPr>
    </w:lvl>
    <w:lvl w:ilvl="8" w:tplc="9822FDC4">
      <w:numFmt w:val="bullet"/>
      <w:lvlText w:val="•"/>
      <w:lvlJc w:val="left"/>
      <w:pPr>
        <w:ind w:left="5725" w:hanging="358"/>
      </w:pPr>
      <w:rPr>
        <w:rFonts w:hint="default"/>
        <w:lang w:val="uk-UA" w:eastAsia="en-US" w:bidi="ar-SA"/>
      </w:rPr>
    </w:lvl>
  </w:abstractNum>
  <w:abstractNum w:abstractNumId="12" w15:restartNumberingAfterBreak="0">
    <w:nsid w:val="5D914279"/>
    <w:multiLevelType w:val="multilevel"/>
    <w:tmpl w:val="AF283006"/>
    <w:lvl w:ilvl="0">
      <w:start w:val="2"/>
      <w:numFmt w:val="decimal"/>
      <w:lvlText w:val="%1"/>
      <w:lvlJc w:val="left"/>
      <w:pPr>
        <w:ind w:left="1245" w:hanging="5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5" w:hanging="56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62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2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4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5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6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7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28" w:hanging="562"/>
      </w:pPr>
      <w:rPr>
        <w:rFonts w:hint="default"/>
        <w:lang w:val="uk-UA" w:eastAsia="en-US" w:bidi="ar-SA"/>
      </w:rPr>
    </w:lvl>
  </w:abstractNum>
  <w:abstractNum w:abstractNumId="13" w15:restartNumberingAfterBreak="0">
    <w:nsid w:val="7F692815"/>
    <w:multiLevelType w:val="hybridMultilevel"/>
    <w:tmpl w:val="D85E240C"/>
    <w:lvl w:ilvl="0" w:tplc="5A76C17A">
      <w:numFmt w:val="bullet"/>
      <w:lvlText w:val="-"/>
      <w:lvlJc w:val="left"/>
      <w:pPr>
        <w:ind w:left="115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EF4AA336">
      <w:numFmt w:val="bullet"/>
      <w:lvlText w:val="•"/>
      <w:lvlJc w:val="left"/>
      <w:pPr>
        <w:ind w:left="812" w:hanging="161"/>
      </w:pPr>
      <w:rPr>
        <w:rFonts w:hint="default"/>
        <w:lang w:val="uk-UA" w:eastAsia="en-US" w:bidi="ar-SA"/>
      </w:rPr>
    </w:lvl>
    <w:lvl w:ilvl="2" w:tplc="EC5C3744">
      <w:numFmt w:val="bullet"/>
      <w:lvlText w:val="•"/>
      <w:lvlJc w:val="left"/>
      <w:pPr>
        <w:ind w:left="1504" w:hanging="161"/>
      </w:pPr>
      <w:rPr>
        <w:rFonts w:hint="default"/>
        <w:lang w:val="uk-UA" w:eastAsia="en-US" w:bidi="ar-SA"/>
      </w:rPr>
    </w:lvl>
    <w:lvl w:ilvl="3" w:tplc="9D484B48">
      <w:numFmt w:val="bullet"/>
      <w:lvlText w:val="•"/>
      <w:lvlJc w:val="left"/>
      <w:pPr>
        <w:ind w:left="2196" w:hanging="161"/>
      </w:pPr>
      <w:rPr>
        <w:rFonts w:hint="default"/>
        <w:lang w:val="uk-UA" w:eastAsia="en-US" w:bidi="ar-SA"/>
      </w:rPr>
    </w:lvl>
    <w:lvl w:ilvl="4" w:tplc="6F384F10">
      <w:numFmt w:val="bullet"/>
      <w:lvlText w:val="•"/>
      <w:lvlJc w:val="left"/>
      <w:pPr>
        <w:ind w:left="2888" w:hanging="161"/>
      </w:pPr>
      <w:rPr>
        <w:rFonts w:hint="default"/>
        <w:lang w:val="uk-UA" w:eastAsia="en-US" w:bidi="ar-SA"/>
      </w:rPr>
    </w:lvl>
    <w:lvl w:ilvl="5" w:tplc="8AE028F6">
      <w:numFmt w:val="bullet"/>
      <w:lvlText w:val="•"/>
      <w:lvlJc w:val="left"/>
      <w:pPr>
        <w:ind w:left="3581" w:hanging="161"/>
      </w:pPr>
      <w:rPr>
        <w:rFonts w:hint="default"/>
        <w:lang w:val="uk-UA" w:eastAsia="en-US" w:bidi="ar-SA"/>
      </w:rPr>
    </w:lvl>
    <w:lvl w:ilvl="6" w:tplc="A88EF92C">
      <w:numFmt w:val="bullet"/>
      <w:lvlText w:val="•"/>
      <w:lvlJc w:val="left"/>
      <w:pPr>
        <w:ind w:left="4273" w:hanging="161"/>
      </w:pPr>
      <w:rPr>
        <w:rFonts w:hint="default"/>
        <w:lang w:val="uk-UA" w:eastAsia="en-US" w:bidi="ar-SA"/>
      </w:rPr>
    </w:lvl>
    <w:lvl w:ilvl="7" w:tplc="C73E335A">
      <w:numFmt w:val="bullet"/>
      <w:lvlText w:val="•"/>
      <w:lvlJc w:val="left"/>
      <w:pPr>
        <w:ind w:left="4965" w:hanging="161"/>
      </w:pPr>
      <w:rPr>
        <w:rFonts w:hint="default"/>
        <w:lang w:val="uk-UA" w:eastAsia="en-US" w:bidi="ar-SA"/>
      </w:rPr>
    </w:lvl>
    <w:lvl w:ilvl="8" w:tplc="7A768CC2">
      <w:numFmt w:val="bullet"/>
      <w:lvlText w:val="•"/>
      <w:lvlJc w:val="left"/>
      <w:pPr>
        <w:ind w:left="5657" w:hanging="16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1709"/>
    <w:rsid w:val="00320C21"/>
    <w:rsid w:val="003A3D15"/>
    <w:rsid w:val="00456397"/>
    <w:rsid w:val="00536175"/>
    <w:rsid w:val="00566911"/>
    <w:rsid w:val="00592AD7"/>
    <w:rsid w:val="005B2181"/>
    <w:rsid w:val="005C0E54"/>
    <w:rsid w:val="00713882"/>
    <w:rsid w:val="007737A2"/>
    <w:rsid w:val="00790F1B"/>
    <w:rsid w:val="008347DC"/>
    <w:rsid w:val="00C80A4C"/>
    <w:rsid w:val="00CC1709"/>
    <w:rsid w:val="00D07852"/>
    <w:rsid w:val="00E5294A"/>
    <w:rsid w:val="00E77073"/>
    <w:rsid w:val="00EE350F"/>
    <w:rsid w:val="00EF49C9"/>
    <w:rsid w:val="00F15CB0"/>
    <w:rsid w:val="00F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83A13-1D18-42DF-AE02-9FBD5368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94" w:hanging="70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C80A4C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p.kie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15967</Words>
  <Characters>9102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Taras Mykytiuk</cp:lastModifiedBy>
  <cp:revision>19</cp:revision>
  <dcterms:created xsi:type="dcterms:W3CDTF">2021-08-20T08:16:00Z</dcterms:created>
  <dcterms:modified xsi:type="dcterms:W3CDTF">2022-01-13T08:58:00Z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2021-08-20T00:00:00Z</vt:filetime>
  </property>
</Properties>
</file>